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9" w:lineRule="exact" w:before="81"/>
        <w:ind w:left="100" w:right="0" w:firstLine="0"/>
        <w:jc w:val="left"/>
        <w:rPr>
          <w:rFonts w:ascii="Soho Gothic Std Medium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5041050</wp:posOffset>
            </wp:positionH>
            <wp:positionV relativeFrom="paragraph">
              <wp:posOffset>138710</wp:posOffset>
            </wp:positionV>
            <wp:extent cx="1800097" cy="7387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7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ho Gothic Std Medium"/>
          <w:b w:val="0"/>
          <w:color w:val="231F20"/>
          <w:sz w:val="20"/>
        </w:rPr>
        <w:t>OBS: </w:t>
      </w:r>
      <w:r>
        <w:rPr>
          <w:rFonts w:ascii="Soho Gothic Std Medium"/>
          <w:b w:val="0"/>
          <w:color w:val="231F20"/>
          <w:spacing w:val="-10"/>
          <w:sz w:val="20"/>
        </w:rPr>
        <w:t>!</w:t>
      </w:r>
    </w:p>
    <w:p>
      <w:pPr>
        <w:spacing w:line="240" w:lineRule="exact" w:before="0"/>
        <w:ind w:left="100" w:right="0" w:firstLine="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Vær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sikker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på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at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du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får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gemt</w:t>
      </w:r>
      <w:r>
        <w:rPr>
          <w:b w:val="0"/>
          <w:color w:val="231F20"/>
          <w:spacing w:val="-6"/>
          <w:sz w:val="20"/>
        </w:rPr>
        <w:t> </w:t>
      </w:r>
      <w:r>
        <w:rPr>
          <w:b w:val="0"/>
          <w:color w:val="231F20"/>
          <w:sz w:val="20"/>
        </w:rPr>
        <w:t>denne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word-fil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på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din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egen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pacing w:val="-5"/>
          <w:sz w:val="20"/>
        </w:rPr>
        <w:t>PC.</w:t>
      </w:r>
    </w:p>
    <w:p>
      <w:pPr>
        <w:spacing w:line="240" w:lineRule="exact" w:before="0"/>
        <w:ind w:left="100" w:right="0" w:firstLine="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Gør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pacing w:val="-2"/>
          <w:sz w:val="20"/>
        </w:rPr>
        <w:t>følgende: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exact" w:before="0" w:after="0"/>
        <w:ind w:left="500" w:right="0" w:hanging="401"/>
        <w:jc w:val="left"/>
        <w:rPr>
          <w:b w:val="0"/>
          <w:color w:val="231F20"/>
          <w:sz w:val="20"/>
        </w:rPr>
      </w:pPr>
      <w:r>
        <w:rPr>
          <w:b w:val="0"/>
          <w:color w:val="231F20"/>
          <w:sz w:val="20"/>
        </w:rPr>
        <w:t>Gå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til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”Filer”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i</w:t>
      </w:r>
      <w:r>
        <w:rPr>
          <w:b w:val="0"/>
          <w:color w:val="231F20"/>
          <w:spacing w:val="-2"/>
          <w:sz w:val="20"/>
        </w:rPr>
        <w:t> menulinjen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69" w:lineRule="exact" w:before="0" w:after="0"/>
        <w:ind w:left="500" w:right="0" w:hanging="401"/>
        <w:jc w:val="left"/>
        <w:rPr>
          <w:b w:val="0"/>
          <w:color w:val="231F20"/>
          <w:sz w:val="20"/>
        </w:rPr>
      </w:pPr>
      <w:r>
        <w:rPr>
          <w:b w:val="0"/>
          <w:color w:val="231F20"/>
          <w:sz w:val="20"/>
        </w:rPr>
        <w:t>Klik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på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”Gem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som”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–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og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du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gemmer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filen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på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din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pacing w:val="-5"/>
          <w:sz w:val="20"/>
        </w:rPr>
        <w:t>PC</w:t>
      </w:r>
    </w:p>
    <w:p>
      <w:pPr>
        <w:pStyle w:val="BodyText"/>
        <w:spacing w:before="12"/>
        <w:ind w:left="0"/>
        <w:rPr>
          <w:b w:val="0"/>
          <w:sz w:val="9"/>
        </w:rPr>
      </w:pPr>
      <w:r>
        <w:rPr/>
        <w:pict>
          <v:shape style="position:absolute;margin-left:51.023602pt;margin-top:8.568611pt;width:262.5pt;height:.1pt;mso-position-horizontal-relative:page;mso-position-vertical-relative:paragraph;z-index:-15728640;mso-wrap-distance-left:0;mso-wrap-distance-right:0" id="docshape3" coordorigin="1020,171" coordsize="5250,0" path="m1020,171l6270,1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45"/>
        <w:ind w:left="100" w:right="0" w:firstLine="0"/>
        <w:jc w:val="left"/>
        <w:rPr>
          <w:i/>
          <w:sz w:val="20"/>
        </w:rPr>
      </w:pPr>
      <w:r>
        <w:rPr>
          <w:i/>
          <w:color w:val="4A4A4C"/>
          <w:sz w:val="20"/>
        </w:rPr>
        <w:t>Dette</w:t>
      </w:r>
      <w:r>
        <w:rPr>
          <w:i/>
          <w:color w:val="4A4A4C"/>
          <w:spacing w:val="-10"/>
          <w:sz w:val="20"/>
        </w:rPr>
        <w:t> </w:t>
      </w:r>
      <w:r>
        <w:rPr>
          <w:i/>
          <w:color w:val="4A4A4C"/>
          <w:sz w:val="20"/>
        </w:rPr>
        <w:t>er</w:t>
      </w:r>
      <w:r>
        <w:rPr>
          <w:i/>
          <w:color w:val="4A4A4C"/>
          <w:spacing w:val="-8"/>
          <w:sz w:val="20"/>
        </w:rPr>
        <w:t> </w:t>
      </w:r>
      <w:r>
        <w:rPr>
          <w:i/>
          <w:color w:val="4A4A4C"/>
          <w:sz w:val="20"/>
        </w:rPr>
        <w:t>en</w:t>
      </w:r>
      <w:r>
        <w:rPr>
          <w:i/>
          <w:color w:val="4A4A4C"/>
          <w:spacing w:val="-7"/>
          <w:sz w:val="20"/>
        </w:rPr>
        <w:t> </w:t>
      </w:r>
      <w:r>
        <w:rPr>
          <w:i/>
          <w:color w:val="4A4A4C"/>
          <w:sz w:val="20"/>
        </w:rPr>
        <w:t>skabelon</w:t>
      </w:r>
      <w:r>
        <w:rPr>
          <w:i/>
          <w:color w:val="4A4A4C"/>
          <w:spacing w:val="-7"/>
          <w:sz w:val="20"/>
        </w:rPr>
        <w:t> </w:t>
      </w:r>
      <w:r>
        <w:rPr>
          <w:i/>
          <w:color w:val="4A4A4C"/>
          <w:sz w:val="20"/>
        </w:rPr>
        <w:t>til</w:t>
      </w:r>
      <w:r>
        <w:rPr>
          <w:i/>
          <w:color w:val="4A4A4C"/>
          <w:spacing w:val="-8"/>
          <w:sz w:val="20"/>
        </w:rPr>
        <w:t> </w:t>
      </w:r>
      <w:r>
        <w:rPr>
          <w:i/>
          <w:color w:val="4A4A4C"/>
          <w:sz w:val="20"/>
        </w:rPr>
        <w:t>udarbejdelse</w:t>
      </w:r>
      <w:r>
        <w:rPr>
          <w:i/>
          <w:color w:val="4A4A4C"/>
          <w:spacing w:val="-7"/>
          <w:sz w:val="20"/>
        </w:rPr>
        <w:t> </w:t>
      </w:r>
      <w:r>
        <w:rPr>
          <w:i/>
          <w:color w:val="4A4A4C"/>
          <w:sz w:val="20"/>
        </w:rPr>
        <w:t>af</w:t>
      </w:r>
      <w:r>
        <w:rPr>
          <w:i/>
          <w:color w:val="4A4A4C"/>
          <w:spacing w:val="-7"/>
          <w:sz w:val="20"/>
        </w:rPr>
        <w:t> </w:t>
      </w:r>
      <w:r>
        <w:rPr>
          <w:i/>
          <w:color w:val="4A4A4C"/>
          <w:sz w:val="20"/>
        </w:rPr>
        <w:t>en</w:t>
      </w:r>
      <w:r>
        <w:rPr>
          <w:i/>
          <w:color w:val="4A4A4C"/>
          <w:spacing w:val="-8"/>
          <w:sz w:val="20"/>
        </w:rPr>
        <w:t> </w:t>
      </w:r>
      <w:r>
        <w:rPr>
          <w:i/>
          <w:color w:val="4A4A4C"/>
          <w:sz w:val="20"/>
        </w:rPr>
        <w:t>professionel</w:t>
      </w:r>
      <w:r>
        <w:rPr>
          <w:i/>
          <w:color w:val="4A4A4C"/>
          <w:spacing w:val="-7"/>
          <w:sz w:val="20"/>
        </w:rPr>
        <w:t> </w:t>
      </w:r>
      <w:r>
        <w:rPr>
          <w:i/>
          <w:color w:val="4A4A4C"/>
          <w:spacing w:val="-2"/>
          <w:sz w:val="20"/>
        </w:rPr>
        <w:t>forretningsplan.</w:t>
      </w:r>
    </w:p>
    <w:p>
      <w:pPr>
        <w:pStyle w:val="BodyText"/>
        <w:spacing w:before="2"/>
        <w:ind w:left="0"/>
        <w:rPr>
          <w:i/>
          <w:sz w:val="27"/>
        </w:rPr>
      </w:pPr>
    </w:p>
    <w:p>
      <w:pPr>
        <w:spacing w:before="100"/>
        <w:ind w:left="100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z w:val="30"/>
        </w:rPr>
        <w:t>Skabelon</w:t>
      </w:r>
      <w:r>
        <w:rPr>
          <w:rFonts w:ascii="Soho Gothic Std"/>
          <w:b/>
          <w:color w:val="A3CF67"/>
          <w:spacing w:val="-3"/>
          <w:sz w:val="30"/>
        </w:rPr>
        <w:t> </w:t>
      </w:r>
      <w:r>
        <w:rPr>
          <w:rFonts w:ascii="Soho Gothic Std"/>
          <w:b/>
          <w:color w:val="A3CF67"/>
          <w:sz w:val="30"/>
        </w:rPr>
        <w:t>til</w:t>
      </w:r>
      <w:r>
        <w:rPr>
          <w:rFonts w:ascii="Soho Gothic Std"/>
          <w:b/>
          <w:color w:val="A3CF67"/>
          <w:spacing w:val="-4"/>
          <w:sz w:val="30"/>
        </w:rPr>
        <w:t> </w:t>
      </w:r>
      <w:r>
        <w:rPr>
          <w:rFonts w:ascii="Soho Gothic Std"/>
          <w:b/>
          <w:color w:val="A3CF67"/>
          <w:sz w:val="30"/>
        </w:rPr>
        <w:t>en</w:t>
      </w:r>
      <w:r>
        <w:rPr>
          <w:rFonts w:ascii="Soho Gothic Std"/>
          <w:b/>
          <w:color w:val="A3CF67"/>
          <w:spacing w:val="-3"/>
          <w:sz w:val="30"/>
        </w:rPr>
        <w:t> </w:t>
      </w:r>
      <w:r>
        <w:rPr>
          <w:rFonts w:ascii="Soho Gothic Std"/>
          <w:b/>
          <w:color w:val="A3CF67"/>
          <w:spacing w:val="-2"/>
          <w:sz w:val="30"/>
        </w:rPr>
        <w:t>forretningsplan</w:t>
      </w:r>
    </w:p>
    <w:p>
      <w:pPr>
        <w:pStyle w:val="BodyText"/>
        <w:spacing w:line="192" w:lineRule="auto" w:before="77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forretningsplan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etablere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hvordan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 drive og udvikle den.</w:t>
      </w:r>
    </w:p>
    <w:p>
      <w:pPr>
        <w:pStyle w:val="BodyText"/>
        <w:spacing w:line="192" w:lineRule="auto" w:before="266"/>
        <w:rPr>
          <w:b w:val="0"/>
        </w:rPr>
      </w:pPr>
      <w:r>
        <w:rPr>
          <w:b w:val="0"/>
          <w:color w:val="231F20"/>
        </w:rPr>
        <w:t>Planen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bl.a.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samle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trådene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fra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øvrige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forberedelser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derved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start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virksom- heden meget mere overskuelig - både for dig og dine rådgivere.</w:t>
      </w:r>
    </w:p>
    <w:p>
      <w:pPr>
        <w:pStyle w:val="BodyText"/>
        <w:spacing w:before="213"/>
        <w:rPr>
          <w:b w:val="0"/>
        </w:rPr>
      </w:pPr>
      <w:r>
        <w:rPr>
          <w:b w:val="0"/>
          <w:color w:val="231F20"/>
        </w:rPr>
        <w:t>Denne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skabelon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følger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nøje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punkterne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bogen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dynamiske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forretningsplan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Mogens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Thomsen.</w:t>
      </w:r>
    </w:p>
    <w:p>
      <w:pPr>
        <w:spacing w:before="276"/>
        <w:ind w:left="100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Forretningsplanen</w:t>
      </w:r>
    </w:p>
    <w:p>
      <w:pPr>
        <w:pStyle w:val="BodyText"/>
        <w:spacing w:line="192" w:lineRule="auto" w:before="77"/>
        <w:ind w:right="72"/>
        <w:rPr>
          <w:b w:val="0"/>
        </w:rPr>
      </w:pPr>
      <w:r>
        <w:rPr>
          <w:b w:val="0"/>
          <w:color w:val="231F20"/>
        </w:rPr>
        <w:t>En forretningsplan er en beskrivelse af den virksomhed, du vil etablere og en plan for, hvordan du vil drive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udvikle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den.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bl.a.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samle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trådene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fra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øvrige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forberedelser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derved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 din start af virksomheden meget mere overskuelig - både for dig og dine rådgivere.</w:t>
      </w:r>
    </w:p>
    <w:p>
      <w:pPr>
        <w:pStyle w:val="BodyText"/>
        <w:spacing w:line="192" w:lineRule="auto" w:before="3"/>
        <w:ind w:right="72"/>
        <w:rPr>
          <w:b w:val="0"/>
        </w:rPr>
      </w:pPr>
      <w:r>
        <w:rPr>
          <w:b w:val="0"/>
          <w:color w:val="231F20"/>
        </w:rPr>
        <w:t>Husk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forretningsplanen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bruges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grundlag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forhandle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banken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evt.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forret- ningsforbindelser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overbevise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give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lån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kredit.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hjælpe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 </w:t>
      </w:r>
      <w:r>
        <w:rPr>
          <w:b w:val="0"/>
          <w:color w:val="231F20"/>
          <w:spacing w:val="-2"/>
        </w:rPr>
        <w:t>overbevise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din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familie/venner/forældre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om,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seriøs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din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plan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starte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egen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virksomhed.</w:t>
      </w:r>
    </w:p>
    <w:p>
      <w:pPr>
        <w:pStyle w:val="BodyText"/>
        <w:spacing w:line="192" w:lineRule="auto" w:before="267"/>
        <w:ind w:right="420"/>
        <w:jc w:val="both"/>
        <w:rPr>
          <w:b w:val="0"/>
        </w:rPr>
      </w:pPr>
      <w:r>
        <w:rPr>
          <w:b w:val="0"/>
          <w:color w:val="231F20"/>
        </w:rPr>
        <w:t>Punkterne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Indholdsfortegnelse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Resumé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behøver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tænke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endnu,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først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skal udfyldes,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når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beskrevet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alle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andre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punkter.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følge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kronologien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får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alligevel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be- skrivelse af dem nu.</w:t>
      </w:r>
    </w:p>
    <w:p>
      <w:pPr>
        <w:pStyle w:val="BodyText"/>
        <w:spacing w:line="296" w:lineRule="exact" w:before="21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Forside</w:t>
      </w:r>
    </w:p>
    <w:p>
      <w:pPr>
        <w:pStyle w:val="BodyText"/>
        <w:spacing w:line="264" w:lineRule="exact"/>
        <w:rPr>
          <w:b w:val="0"/>
        </w:rPr>
      </w:pPr>
      <w:r>
        <w:rPr>
          <w:b w:val="0"/>
          <w:color w:val="231F20"/>
        </w:rPr>
        <w:t>Her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tydeligt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fremgå,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drejer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sig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forretningsplan.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evt.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forsyne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forsiden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5"/>
        </w:rPr>
        <w:t>med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firmanavn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2"/>
        </w:rPr>
        <w:t>logo.</w:t>
      </w:r>
    </w:p>
    <w:p>
      <w:pPr>
        <w:pStyle w:val="BodyText"/>
        <w:spacing w:line="296" w:lineRule="exact" w:before="19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Indholdsfortegnelse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nemt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læseren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finde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rundt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planen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slå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op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enkelte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emner.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10"/>
        <w:ind w:left="0"/>
        <w:rPr>
          <w:b w:val="0"/>
          <w:sz w:val="37"/>
        </w:rPr>
      </w:pPr>
    </w:p>
    <w:p>
      <w:pPr>
        <w:spacing w:line="296" w:lineRule="exact" w:before="0"/>
        <w:ind w:left="1280" w:right="1281" w:firstLine="0"/>
        <w:jc w:val="center"/>
        <w:rPr>
          <w:i/>
          <w:sz w:val="22"/>
        </w:rPr>
      </w:pPr>
      <w:r>
        <w:rPr>
          <w:i/>
          <w:color w:val="231F20"/>
          <w:spacing w:val="-2"/>
          <w:sz w:val="22"/>
        </w:rPr>
        <w:t>Forretningsplanen kan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hentes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"/>
          <w:sz w:val="22"/>
        </w:rPr>
        <w:t>på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pacing w:val="-2"/>
          <w:sz w:val="22"/>
        </w:rPr>
        <w:t>hjemmesiden:</w:t>
      </w:r>
    </w:p>
    <w:p>
      <w:pPr>
        <w:spacing w:line="264" w:lineRule="exact" w:before="0"/>
        <w:ind w:left="1280" w:right="1280" w:firstLine="0"/>
        <w:jc w:val="center"/>
        <w:rPr>
          <w:rFonts w:ascii="Soho Gothic Std"/>
          <w:i/>
          <w:sz w:val="22"/>
        </w:rPr>
      </w:pPr>
      <w:r>
        <w:rPr>
          <w:rFonts w:ascii="Soho Gothic Std"/>
          <w:i/>
          <w:color w:val="0C708C"/>
          <w:spacing w:val="-2"/>
          <w:sz w:val="22"/>
          <w:u w:val="single" w:color="0C708C"/>
        </w:rPr>
        <w:t>startupsvar.dk/downloads</w:t>
      </w:r>
    </w:p>
    <w:p>
      <w:pPr>
        <w:spacing w:line="264" w:lineRule="exact" w:before="0"/>
        <w:ind w:left="1280" w:right="1280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Samme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sted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kan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du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finde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et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eksempel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på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en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udfyldt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pacing w:val="-2"/>
          <w:sz w:val="22"/>
        </w:rPr>
        <w:t>forretningsplan.</w:t>
      </w:r>
    </w:p>
    <w:p>
      <w:pPr>
        <w:spacing w:line="264" w:lineRule="exact" w:before="0"/>
        <w:ind w:left="1280" w:right="1281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Den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kan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du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bruge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som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inspiration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til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udarbejdelse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af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din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egen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forretningsplan.</w:t>
      </w:r>
    </w:p>
    <w:p>
      <w:pPr>
        <w:spacing w:line="296" w:lineRule="exact" w:before="0"/>
        <w:ind w:left="1280" w:right="1281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Find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også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regneark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på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startupsvar.dk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til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udarbejdelse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af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budgetter.</w:t>
      </w:r>
    </w:p>
    <w:p>
      <w:pPr>
        <w:spacing w:after="0" w:line="296" w:lineRule="exact"/>
        <w:jc w:val="center"/>
        <w:rPr>
          <w:sz w:val="22"/>
        </w:rPr>
        <w:sectPr>
          <w:footerReference w:type="default" r:id="rId5"/>
          <w:type w:val="continuous"/>
          <w:pgSz w:w="11910" w:h="16840"/>
          <w:pgMar w:footer="439" w:header="0" w:top="840" w:bottom="620" w:left="920" w:right="920"/>
          <w:pgNumType w:start="1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spacing w:before="269"/>
        <w:ind w:left="1733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Indhold: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113" w:val="right" w:leader="dot"/>
            </w:tabs>
            <w:spacing w:before="73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11">
            <w:r>
              <w:rPr>
                <w:color w:val="231F20"/>
                <w:spacing w:val="-2"/>
              </w:rPr>
              <w:t>Baggrundsoplysninger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10">
            <w:r>
              <w:rPr>
                <w:color w:val="231F20"/>
                <w:spacing w:val="-2"/>
              </w:rPr>
              <w:t>Resumé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9">
            <w:r>
              <w:rPr>
                <w:color w:val="231F20"/>
                <w:spacing w:val="-2"/>
              </w:rPr>
              <w:t>Idégrundlag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8">
            <w:r>
              <w:rPr>
                <w:color w:val="231F20"/>
              </w:rPr>
              <w:t>Personlige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ressourcer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  <w:spacing w:val="-5"/>
              </w:rPr>
              <w:t>mål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4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7">
            <w:r>
              <w:rPr>
                <w:color w:val="231F20"/>
                <w:spacing w:val="-2"/>
              </w:rPr>
              <w:t>Produktet/ydelsen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4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6">
            <w:r>
              <w:rPr>
                <w:color w:val="231F20"/>
                <w:spacing w:val="-2"/>
              </w:rPr>
              <w:t>Markedsbeskrivelse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6</w:t>
            </w:r>
          </w:hyperlink>
        </w:p>
        <w:p>
          <w:pPr>
            <w:pStyle w:val="TOC1"/>
            <w:tabs>
              <w:tab w:pos="8113" w:val="right" w:leader="dot"/>
            </w:tabs>
            <w:spacing w:before="199"/>
          </w:pPr>
          <w:hyperlink w:history="true" w:anchor="_TOC_250005">
            <w:r>
              <w:rPr>
                <w:color w:val="231F20"/>
              </w:rPr>
              <w:t>Salg-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  <w:spacing w:val="-2"/>
              </w:rPr>
              <w:t>markedsføring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4">
            <w:r>
              <w:rPr>
                <w:color w:val="231F20"/>
              </w:rPr>
              <w:t>Organisering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af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  <w:spacing w:val="-2"/>
              </w:rPr>
              <w:t>virksomheden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8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3">
            <w:r>
              <w:rPr>
                <w:color w:val="231F20"/>
              </w:rPr>
              <w:t>Udvikling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af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-2"/>
              </w:rPr>
              <w:t>virksomheden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10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2">
            <w:r>
              <w:rPr>
                <w:color w:val="231F20"/>
                <w:spacing w:val="-2"/>
              </w:rPr>
              <w:t>Budgetter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</w:t>
            </w:r>
          </w:hyperlink>
        </w:p>
        <w:p>
          <w:pPr>
            <w:pStyle w:val="TOC1"/>
            <w:tabs>
              <w:tab w:pos="8113" w:val="right" w:leader="dot"/>
            </w:tabs>
          </w:pPr>
          <w:hyperlink w:history="true" w:anchor="_TOC_250001">
            <w:r>
              <w:rPr>
                <w:color w:val="231F20"/>
                <w:spacing w:val="-2"/>
              </w:rPr>
              <w:t>Finansiering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>
          <w:pPr>
            <w:pStyle w:val="TOC1"/>
            <w:tabs>
              <w:tab w:pos="8107" w:val="right" w:leader="dot"/>
            </w:tabs>
          </w:pPr>
          <w:hyperlink w:history="true" w:anchor="_TOC_250000">
            <w:r>
              <w:rPr>
                <w:color w:val="231F20"/>
                <w:spacing w:val="-2"/>
              </w:rPr>
              <w:t>Bilag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439" w:top="1580" w:bottom="620" w:left="920" w:right="920"/>
        </w:sectPr>
      </w:pPr>
    </w:p>
    <w:p>
      <w:pPr>
        <w:pStyle w:val="Heading1"/>
      </w:pPr>
      <w:bookmarkStart w:name="_TOC_250011" w:id="1"/>
      <w:bookmarkEnd w:id="1"/>
      <w:r>
        <w:rPr>
          <w:color w:val="A3CF67"/>
          <w:spacing w:val="-2"/>
        </w:rPr>
        <w:t>Baggrundsoplysninger</w:t>
      </w:r>
    </w:p>
    <w:p>
      <w:pPr>
        <w:pStyle w:val="BodyText"/>
        <w:spacing w:before="25"/>
        <w:rPr>
          <w:rFonts w:ascii="Soho Gothic Std"/>
        </w:rPr>
      </w:pPr>
      <w:r>
        <w:rPr>
          <w:rFonts w:ascii="Soho Gothic Std"/>
          <w:color w:val="231F20"/>
        </w:rPr>
        <w:t>Information</w:t>
      </w:r>
      <w:r>
        <w:rPr>
          <w:rFonts w:ascii="Soho Gothic Std"/>
          <w:color w:val="231F20"/>
          <w:spacing w:val="-10"/>
        </w:rPr>
        <w:t> </w:t>
      </w:r>
      <w:r>
        <w:rPr>
          <w:rFonts w:ascii="Soho Gothic Std"/>
          <w:color w:val="231F20"/>
        </w:rPr>
        <w:t>om</w:t>
      </w:r>
      <w:r>
        <w:rPr>
          <w:rFonts w:ascii="Soho Gothic Std"/>
          <w:color w:val="231F20"/>
          <w:spacing w:val="-11"/>
        </w:rPr>
        <w:t> </w:t>
      </w:r>
      <w:r>
        <w:rPr>
          <w:rFonts w:ascii="Soho Gothic Std"/>
          <w:color w:val="231F20"/>
        </w:rPr>
        <w:t>personen/personer</w:t>
      </w:r>
      <w:r>
        <w:rPr>
          <w:rFonts w:ascii="Soho Gothic Std"/>
          <w:color w:val="231F20"/>
          <w:spacing w:val="-10"/>
        </w:rPr>
        <w:t> </w:t>
      </w:r>
      <w:r>
        <w:rPr>
          <w:rFonts w:ascii="Soho Gothic Std"/>
          <w:color w:val="231F20"/>
        </w:rPr>
        <w:t>bag</w:t>
      </w:r>
      <w:r>
        <w:rPr>
          <w:rFonts w:ascii="Soho Gothic Std"/>
          <w:color w:val="231F20"/>
          <w:spacing w:val="-10"/>
        </w:rPr>
        <w:t> </w:t>
      </w:r>
      <w:r>
        <w:rPr>
          <w:rFonts w:ascii="Soho Gothic Std"/>
          <w:color w:val="231F20"/>
          <w:spacing w:val="-2"/>
        </w:rPr>
        <w:t>virksomheden.</w:t>
      </w:r>
    </w:p>
    <w:p>
      <w:pPr>
        <w:pStyle w:val="BodyText"/>
        <w:spacing w:before="8"/>
        <w:ind w:left="0"/>
        <w:rPr>
          <w:rFonts w:ascii="Soho Gothic Std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5177"/>
      </w:tblGrid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Navn:</w:t>
            </w:r>
          </w:p>
        </w:tc>
      </w:tr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Adresse:</w:t>
            </w:r>
          </w:p>
        </w:tc>
      </w:tr>
      <w:tr>
        <w:trPr>
          <w:trHeight w:val="500" w:hRule="atLeast"/>
        </w:trPr>
        <w:tc>
          <w:tcPr>
            <w:tcW w:w="466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Postnummer:</w:t>
            </w:r>
          </w:p>
        </w:tc>
        <w:tc>
          <w:tcPr>
            <w:tcW w:w="517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5"/>
                <w:sz w:val="22"/>
              </w:rPr>
              <w:t>By:</w:t>
            </w:r>
          </w:p>
        </w:tc>
      </w:tr>
      <w:tr>
        <w:trPr>
          <w:trHeight w:val="500" w:hRule="atLeast"/>
        </w:trPr>
        <w:tc>
          <w:tcPr>
            <w:tcW w:w="466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4"/>
                <w:sz w:val="22"/>
              </w:rPr>
              <w:t>Web:</w:t>
            </w:r>
          </w:p>
        </w:tc>
        <w:tc>
          <w:tcPr>
            <w:tcW w:w="517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Tlf.</w:t>
            </w:r>
            <w:r>
              <w:rPr>
                <w:rFonts w:ascii="Soho Gothic Std"/>
                <w:color w:val="4A4A4C"/>
                <w:spacing w:val="-7"/>
                <w:sz w:val="22"/>
              </w:rPr>
              <w:t> </w:t>
            </w:r>
            <w:r>
              <w:rPr>
                <w:rFonts w:ascii="Soho Gothic Std"/>
                <w:color w:val="4A4A4C"/>
                <w:spacing w:val="-4"/>
                <w:sz w:val="22"/>
              </w:rPr>
              <w:t>nr.:</w:t>
            </w:r>
          </w:p>
        </w:tc>
      </w:tr>
      <w:tr>
        <w:trPr>
          <w:trHeight w:val="500" w:hRule="atLeast"/>
        </w:trPr>
        <w:tc>
          <w:tcPr>
            <w:tcW w:w="466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4"/>
                <w:sz w:val="22"/>
              </w:rPr>
              <w:t>CPR:</w:t>
            </w:r>
          </w:p>
        </w:tc>
        <w:tc>
          <w:tcPr>
            <w:tcW w:w="517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E-mail:</w:t>
            </w:r>
          </w:p>
        </w:tc>
      </w:tr>
      <w:tr>
        <w:trPr>
          <w:trHeight w:val="500" w:hRule="atLeast"/>
        </w:trPr>
        <w:tc>
          <w:tcPr>
            <w:tcW w:w="466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Civilstand:</w:t>
            </w:r>
          </w:p>
        </w:tc>
        <w:tc>
          <w:tcPr>
            <w:tcW w:w="5177" w:type="dxa"/>
          </w:tcPr>
          <w:p>
            <w:pPr>
              <w:pStyle w:val="TableParagraph"/>
              <w:spacing w:before="73"/>
              <w:ind w:left="80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4A4A4C"/>
                <w:spacing w:val="-2"/>
                <w:sz w:val="22"/>
              </w:rPr>
              <w:t>Børn:</w:t>
            </w:r>
          </w:p>
        </w:tc>
      </w:tr>
      <w:tr>
        <w:trPr>
          <w:trHeight w:val="500" w:hRule="atLeast"/>
        </w:trPr>
        <w:tc>
          <w:tcPr>
            <w:tcW w:w="4667" w:type="dxa"/>
          </w:tcPr>
          <w:p>
            <w:pPr>
              <w:pStyle w:val="TableParagraph"/>
              <w:spacing w:before="73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4A4A4C"/>
                <w:spacing w:val="-2"/>
                <w:sz w:val="22"/>
              </w:rPr>
              <w:t>Uddannelse:</w:t>
            </w:r>
          </w:p>
        </w:tc>
        <w:tc>
          <w:tcPr>
            <w:tcW w:w="5177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Nuværende</w:t>
            </w:r>
            <w:r>
              <w:rPr>
                <w:b w:val="0"/>
                <w:color w:val="231F20"/>
                <w:spacing w:val="2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arbejde:</w:t>
            </w:r>
          </w:p>
        </w:tc>
      </w:tr>
    </w:tbl>
    <w:p>
      <w:pPr>
        <w:pStyle w:val="BodyText"/>
        <w:spacing w:before="10"/>
        <w:ind w:left="0"/>
        <w:rPr>
          <w:rFonts w:ascii="Soho Gothic Std"/>
          <w:sz w:val="21"/>
        </w:rPr>
      </w:pPr>
    </w:p>
    <w:p>
      <w:pPr>
        <w:pStyle w:val="Heading1"/>
        <w:spacing w:before="0"/>
      </w:pPr>
      <w:bookmarkStart w:name="_TOC_250010" w:id="2"/>
      <w:bookmarkEnd w:id="2"/>
      <w:r>
        <w:rPr>
          <w:color w:val="A3CF67"/>
          <w:spacing w:val="-2"/>
        </w:rPr>
        <w:t>Resumé</w:t>
      </w:r>
    </w:p>
    <w:p>
      <w:pPr>
        <w:pStyle w:val="BodyText"/>
        <w:spacing w:line="192" w:lineRule="auto" w:before="77"/>
        <w:ind w:right="269"/>
        <w:jc w:val="both"/>
        <w:rPr>
          <w:b w:val="0"/>
        </w:rPr>
      </w:pPr>
      <w:r>
        <w:rPr>
          <w:b w:val="0"/>
          <w:color w:val="231F20"/>
        </w:rPr>
        <w:t>Resuméet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give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læseren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hurtigt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overblik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over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virksomhedsidé.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indeholde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vigtig- ste oplysninger fra forretningsplanen</w:t>
      </w:r>
    </w:p>
    <w:p>
      <w:pPr>
        <w:pStyle w:val="BodyText"/>
        <w:spacing w:before="213"/>
        <w:rPr>
          <w:b w:val="0"/>
        </w:rPr>
      </w:pPr>
      <w:r>
        <w:rPr>
          <w:b w:val="0"/>
          <w:color w:val="231F20"/>
        </w:rPr>
        <w:t>Resuméet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placeres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starten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forretningsplanen,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vente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skrive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sidst!</w:t>
      </w:r>
    </w:p>
    <w:p>
      <w:pPr>
        <w:pStyle w:val="BodyText"/>
        <w:spacing w:line="325" w:lineRule="exact" w:before="199"/>
        <w:jc w:val="both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Resumeet kan</w:t>
      </w:r>
      <w:r>
        <w:rPr>
          <w:rFonts w:ascii="Soho Gothic Std" w:hAnsi="Soho Gothic Std"/>
          <w:color w:val="231F20"/>
        </w:rPr>
        <w:t> </w:t>
      </w:r>
      <w:r>
        <w:rPr>
          <w:rFonts w:ascii="Soho Gothic Std" w:hAnsi="Soho Gothic Std"/>
          <w:color w:val="231F20"/>
          <w:spacing w:val="-2"/>
        </w:rPr>
        <w:t>have</w:t>
      </w:r>
      <w:r>
        <w:rPr>
          <w:rFonts w:ascii="Soho Gothic Std" w:hAnsi="Soho Gothic Std"/>
          <w:color w:val="231F20"/>
          <w:spacing w:val="-1"/>
        </w:rPr>
        <w:t> </w:t>
      </w:r>
      <w:r>
        <w:rPr>
          <w:rFonts w:ascii="Soho Gothic Std" w:hAnsi="Soho Gothic Std"/>
          <w:color w:val="231F20"/>
          <w:spacing w:val="-2"/>
        </w:rPr>
        <w:t>følgende</w:t>
      </w:r>
      <w:r>
        <w:rPr>
          <w:rFonts w:ascii="Soho Gothic Std" w:hAnsi="Soho Gothic Std"/>
          <w:color w:val="231F20"/>
        </w:rPr>
        <w:t> </w:t>
      </w:r>
      <w:r>
        <w:rPr>
          <w:rFonts w:ascii="Soho Gothic Std" w:hAnsi="Soho Gothic Std"/>
          <w:color w:val="231F20"/>
          <w:spacing w:val="-2"/>
        </w:rPr>
        <w:t>hovedpunkter: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25" w:lineRule="exact" w:before="0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Hvem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jeg/vi?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06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Hvad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sælger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virksomheden?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05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Hvilke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hvor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mange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kunder?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05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Omsætning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det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første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pacing w:val="-5"/>
          <w:sz w:val="22"/>
        </w:rPr>
        <w:t>år?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06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pacing w:val="-2"/>
          <w:sz w:val="22"/>
        </w:rPr>
        <w:t>Overskud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det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første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5"/>
          <w:sz w:val="22"/>
        </w:rPr>
        <w:t>år?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05" w:after="0"/>
        <w:ind w:left="383" w:right="0" w:hanging="284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Behov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finansiering?</w:t>
      </w:r>
    </w:p>
    <w:p>
      <w:pPr>
        <w:pStyle w:val="Heading1"/>
        <w:spacing w:before="276"/>
      </w:pPr>
      <w:bookmarkStart w:name="_TOC_250009" w:id="3"/>
      <w:bookmarkEnd w:id="3"/>
      <w:r>
        <w:rPr>
          <w:color w:val="A3CF67"/>
          <w:spacing w:val="-2"/>
        </w:rPr>
        <w:t>Idégrundlag</w:t>
      </w:r>
    </w:p>
    <w:p>
      <w:pPr>
        <w:pStyle w:val="BodyText"/>
        <w:spacing w:line="192" w:lineRule="auto" w:before="77"/>
        <w:ind w:right="277"/>
        <w:jc w:val="both"/>
        <w:rPr>
          <w:b w:val="0"/>
        </w:rPr>
      </w:pPr>
      <w:r>
        <w:rPr>
          <w:b w:val="0"/>
          <w:color w:val="231F20"/>
        </w:rPr>
        <w:t>Idégrundlaget er en beskrivelse af virksomheden, set fra de lidt høje luftlag. Idégrundlaget skal bru- ges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give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rådgivere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præcis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kernen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virksomhedsidé.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 din virksomhed giver dine omgivelser?</w:t>
      </w:r>
    </w:p>
    <w:p>
      <w:pPr>
        <w:pStyle w:val="BodyText"/>
        <w:spacing w:line="192" w:lineRule="auto" w:before="266"/>
        <w:rPr>
          <w:b w:val="0"/>
        </w:rPr>
      </w:pPr>
      <w:r>
        <w:rPr>
          <w:b w:val="0"/>
          <w:color w:val="231F20"/>
        </w:rPr>
        <w:t>Mere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detaljerede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kunde-,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produkt-,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økonomiske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beskrivelser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o.lign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udfylde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senere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forret- </w:t>
      </w:r>
      <w:r>
        <w:rPr>
          <w:b w:val="0"/>
          <w:color w:val="231F20"/>
          <w:spacing w:val="-2"/>
        </w:rPr>
        <w:t>ningsplanen.</w:t>
      </w:r>
    </w:p>
    <w:p>
      <w:pPr>
        <w:pStyle w:val="BodyText"/>
        <w:spacing w:before="214"/>
        <w:jc w:val="both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 </w:t>
      </w:r>
      <w:r>
        <w:rPr>
          <w:rFonts w:ascii="Soho Gothic Std Medium" w:hAnsi="Soho Gothic Std Medium"/>
          <w:b w:val="0"/>
          <w:color w:val="231F20"/>
          <w:spacing w:val="-2"/>
        </w:rPr>
        <w:t>idé/eksistensberettigelse: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4"/>
        <w:ind w:left="0"/>
        <w:rPr>
          <w:rFonts w:ascii="Soho Gothic Std Medium"/>
          <w:b w:val="0"/>
          <w:sz w:val="34"/>
        </w:rPr>
      </w:pPr>
    </w:p>
    <w:p>
      <w:pPr>
        <w:pStyle w:val="BodyText"/>
        <w:spacing w:before="1"/>
        <w:jc w:val="both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forretningsgrundlag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–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hvad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tjener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den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penge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på?:</w:t>
      </w:r>
    </w:p>
    <w:p>
      <w:pPr>
        <w:spacing w:after="0"/>
        <w:jc w:val="both"/>
        <w:rPr>
          <w:rFonts w:ascii="Soho Gothic Std Medium" w:hAnsi="Soho Gothic Std Medium"/>
        </w:rPr>
        <w:sectPr>
          <w:footerReference w:type="default" r:id="rId7"/>
          <w:pgSz w:w="11910" w:h="16840"/>
          <w:pgMar w:footer="447" w:header="0" w:top="800" w:bottom="640" w:left="920" w:right="920"/>
          <w:pgNumType w:start="3"/>
        </w:sectPr>
      </w:pPr>
    </w:p>
    <w:p>
      <w:pPr>
        <w:pStyle w:val="Heading1"/>
      </w:pPr>
      <w:bookmarkStart w:name="_TOC_250008" w:id="4"/>
      <w:r>
        <w:rPr>
          <w:color w:val="A3CF67"/>
        </w:rPr>
        <w:t>Personlige</w:t>
      </w:r>
      <w:r>
        <w:rPr>
          <w:color w:val="A3CF67"/>
          <w:spacing w:val="-15"/>
        </w:rPr>
        <w:t> </w:t>
      </w:r>
      <w:r>
        <w:rPr>
          <w:color w:val="A3CF67"/>
        </w:rPr>
        <w:t>ressourcer</w:t>
      </w:r>
      <w:r>
        <w:rPr>
          <w:color w:val="A3CF67"/>
          <w:spacing w:val="-13"/>
        </w:rPr>
        <w:t> </w:t>
      </w:r>
      <w:r>
        <w:rPr>
          <w:color w:val="A3CF67"/>
        </w:rPr>
        <w:t>og</w:t>
      </w:r>
      <w:r>
        <w:rPr>
          <w:color w:val="A3CF67"/>
          <w:spacing w:val="-13"/>
        </w:rPr>
        <w:t> </w:t>
      </w:r>
      <w:bookmarkEnd w:id="4"/>
      <w:r>
        <w:rPr>
          <w:color w:val="A3CF67"/>
          <w:spacing w:val="-5"/>
        </w:rPr>
        <w:t>mål</w:t>
      </w:r>
    </w:p>
    <w:p>
      <w:pPr>
        <w:pStyle w:val="BodyText"/>
        <w:spacing w:line="192" w:lineRule="auto" w:before="77"/>
        <w:ind w:right="205"/>
        <w:jc w:val="both"/>
        <w:rPr>
          <w:b w:val="0"/>
        </w:rPr>
      </w:pPr>
      <w:r>
        <w:rPr>
          <w:b w:val="0"/>
          <w:color w:val="231F20"/>
        </w:rPr>
        <w:t>Inden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alvor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går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videre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idéen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starte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overveje,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dine motiver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starte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eget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vurdere,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personlige-,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økonomiske-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fag- lige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ressourcer,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stand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drive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relevante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ressourcer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 dag, bør du overveje, hvordan du vil tilegne dig dem.</w:t>
      </w:r>
    </w:p>
    <w:p>
      <w:pPr>
        <w:pStyle w:val="BodyText"/>
        <w:spacing w:before="216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Uddannelse og </w:t>
      </w:r>
      <w:r>
        <w:rPr>
          <w:rFonts w:ascii="Soho Gothic Std Medium"/>
          <w:b w:val="0"/>
          <w:color w:val="231F20"/>
          <w:spacing w:val="-2"/>
        </w:rPr>
        <w:t>erfaring: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Økonomi: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Viden om </w:t>
      </w:r>
      <w:r>
        <w:rPr>
          <w:rFonts w:ascii="Soho Gothic Std Medium"/>
          <w:b w:val="0"/>
          <w:color w:val="231F20"/>
          <w:spacing w:val="-2"/>
        </w:rPr>
        <w:t>ydelsen/produktet: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Netværk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hjælpe: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Mine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stærke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sider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forhold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virksomheden: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Mine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svage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</w:rPr>
        <w:t>sider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i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</w:rPr>
        <w:t>forhold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  <w:spacing w:val="-2"/>
        </w:rPr>
        <w:t>virksomheden: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6"/>
        <w:ind w:left="0"/>
        <w:rPr>
          <w:rFonts w:ascii="Soho Gothic Std Medium"/>
          <w:b w:val="0"/>
          <w:sz w:val="39"/>
        </w:rPr>
      </w:pPr>
    </w:p>
    <w:p>
      <w:pPr>
        <w:pStyle w:val="Heading1"/>
        <w:spacing w:before="1"/>
      </w:pPr>
      <w:bookmarkStart w:name="_TOC_250007" w:id="5"/>
      <w:bookmarkEnd w:id="5"/>
      <w:r>
        <w:rPr>
          <w:color w:val="A3CF67"/>
          <w:spacing w:val="-2"/>
        </w:rPr>
        <w:t>Produktet/Ydelsen</w:t>
      </w:r>
    </w:p>
    <w:p>
      <w:pPr>
        <w:pStyle w:val="BodyText"/>
        <w:spacing w:line="192" w:lineRule="auto" w:before="77"/>
        <w:ind w:right="143"/>
        <w:jc w:val="both"/>
        <w:rPr>
          <w:b w:val="0"/>
        </w:rPr>
      </w:pPr>
      <w:r>
        <w:rPr>
          <w:b w:val="0"/>
          <w:color w:val="231F20"/>
        </w:rPr>
        <w:t>Livsnerven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ydelse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produkt.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derfor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vigtigt,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analyserer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ydelsen/ produktet fra mange vinkler.</w:t>
      </w:r>
    </w:p>
    <w:p>
      <w:pPr>
        <w:pStyle w:val="BodyText"/>
        <w:spacing w:before="21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Elevatortalen/salgstale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–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ultrakort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beskrivelse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dens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5"/>
        <w:ind w:left="0"/>
        <w:rPr>
          <w:rFonts w:ascii="Soho Gothic Std Medium"/>
          <w:b w:val="0"/>
          <w:sz w:val="34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har</w:t>
      </w:r>
      <w:r>
        <w:rPr>
          <w:rFonts w:ascii="Soho Gothic Std Medium" w:hAnsi="Soho Gothic Std Medium"/>
          <w:b w:val="0"/>
          <w:color w:val="231F20"/>
          <w:spacing w:val="-2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2"/>
        </w:rPr>
        <w:t> produkter/varegrupper/ydelser:</w:t>
      </w:r>
    </w:p>
    <w:p>
      <w:pPr>
        <w:pStyle w:val="BodyText"/>
        <w:spacing w:before="1"/>
        <w:ind w:left="0"/>
        <w:rPr>
          <w:rFonts w:ascii="Soho Gothic Std Medium"/>
          <w:b w:val="0"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ind w:left="0"/>
        <w:rPr>
          <w:rFonts w:ascii="Soho Gothic Std Medium"/>
          <w:b w:val="0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Behov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hos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kunden,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dækkes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produkter/varegrupper/ydelser:</w:t>
      </w:r>
    </w:p>
    <w:p>
      <w:pPr>
        <w:pStyle w:val="BodyText"/>
        <w:spacing w:before="14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7" w:top="800" w:bottom="640" w:left="920" w:right="920"/>
        </w:sectPr>
      </w:pPr>
    </w:p>
    <w:p>
      <w:pPr>
        <w:pStyle w:val="BodyText"/>
        <w:spacing w:before="7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Produkter/varegrupper/ydelsers</w:t>
      </w:r>
      <w:r>
        <w:rPr>
          <w:rFonts w:ascii="Soho Gothic Std Medium"/>
          <w:b w:val="0"/>
          <w:color w:val="231F20"/>
          <w:spacing w:val="-13"/>
        </w:rPr>
        <w:t> </w:t>
      </w:r>
      <w:r>
        <w:rPr>
          <w:rFonts w:ascii="Soho Gothic Std Medium"/>
          <w:b w:val="0"/>
          <w:color w:val="231F20"/>
        </w:rPr>
        <w:t>forskelle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i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forhold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  <w:spacing w:val="-2"/>
        </w:rPr>
        <w:t>konkurrenternes:</w:t>
      </w:r>
    </w:p>
    <w:p>
      <w:pPr>
        <w:pStyle w:val="BodyText"/>
        <w:spacing w:before="7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ind w:left="0"/>
        <w:rPr>
          <w:rFonts w:ascii="Soho Gothic Std Medium"/>
          <w:b w:val="0"/>
          <w:sz w:val="23"/>
        </w:rPr>
      </w:pPr>
    </w:p>
    <w:p>
      <w:pPr>
        <w:pStyle w:val="BodyText"/>
        <w:spacing w:before="1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Købsfrekvens/levetid</w:t>
      </w:r>
      <w:r>
        <w:rPr>
          <w:rFonts w:ascii="Soho Gothic Std Medium" w:hAnsi="Soho Gothic Std Medium"/>
          <w:b w:val="0"/>
          <w:color w:val="231F2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1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produkt:</w:t>
      </w:r>
    </w:p>
    <w:p>
      <w:pPr>
        <w:pStyle w:val="BodyText"/>
        <w:spacing w:before="3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rFonts w:ascii="Soho Gothic Std Medium"/>
          <w:b w:val="0"/>
          <w:sz w:val="4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Kalkulation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ydelse/produkt:</w:t>
      </w:r>
    </w:p>
    <w:p>
      <w:pPr>
        <w:pStyle w:val="BodyText"/>
        <w:tabs>
          <w:tab w:pos="2368" w:val="left" w:leader="none"/>
        </w:tabs>
        <w:spacing w:line="264" w:lineRule="exact"/>
        <w:rPr>
          <w:b w:val="0"/>
        </w:rPr>
      </w:pPr>
      <w:r>
        <w:rPr>
          <w:b w:val="0"/>
          <w:color w:val="231F20"/>
        </w:rPr>
        <w:t>Salgspris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ex.</w:t>
      </w:r>
      <w:r>
        <w:rPr>
          <w:b w:val="0"/>
          <w:color w:val="231F20"/>
          <w:spacing w:val="-2"/>
        </w:rPr>
        <w:t> moms:</w:t>
      </w:r>
      <w:r>
        <w:rPr>
          <w:b w:val="0"/>
          <w:color w:val="231F20"/>
        </w:rPr>
        <w:tab/>
      </w:r>
      <w:r>
        <w:rPr>
          <w:b w:val="0"/>
          <w:color w:val="231F20"/>
          <w:spacing w:val="-5"/>
        </w:rPr>
        <w:t>zz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  <w:tab w:pos="2368" w:val="left" w:leader="none"/>
        </w:tabs>
        <w:spacing w:line="264" w:lineRule="exact" w:before="0" w:after="0"/>
        <w:ind w:left="297" w:right="0" w:hanging="198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Min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købs-</w:t>
      </w:r>
      <w:r>
        <w:rPr>
          <w:b w:val="0"/>
          <w:color w:val="231F20"/>
          <w:spacing w:val="-2"/>
          <w:sz w:val="22"/>
        </w:rPr>
        <w:t>/kostpris:</w:t>
      </w:r>
      <w:r>
        <w:rPr>
          <w:b w:val="0"/>
          <w:color w:val="231F20"/>
          <w:sz w:val="22"/>
        </w:rPr>
        <w:tab/>
      </w:r>
      <w:r>
        <w:rPr>
          <w:b w:val="0"/>
          <w:color w:val="231F20"/>
          <w:spacing w:val="-5"/>
          <w:sz w:val="22"/>
        </w:rPr>
        <w:t>xx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92" w:lineRule="exact" w:before="0" w:after="0"/>
        <w:ind w:left="297" w:right="0" w:hanging="198"/>
        <w:jc w:val="left"/>
        <w:rPr>
          <w:b w:val="0"/>
          <w:color w:val="231F20"/>
          <w:sz w:val="22"/>
        </w:rPr>
      </w:pPr>
      <w:r>
        <w:rPr>
          <w:b w:val="0"/>
          <w:color w:val="231F20"/>
          <w:spacing w:val="52"/>
          <w:sz w:val="22"/>
          <w:u w:val="single" w:color="231F20"/>
        </w:rPr>
        <w:t> </w:t>
      </w:r>
      <w:r>
        <w:rPr>
          <w:b w:val="0"/>
          <w:color w:val="231F20"/>
          <w:sz w:val="22"/>
          <w:u w:val="single" w:color="231F20"/>
        </w:rPr>
        <w:t>Transport/told</w:t>
      </w:r>
      <w:r>
        <w:rPr>
          <w:b w:val="0"/>
          <w:color w:val="231F20"/>
          <w:spacing w:val="-6"/>
          <w:sz w:val="22"/>
          <w:u w:val="single" w:color="231F20"/>
        </w:rPr>
        <w:t> </w:t>
      </w:r>
      <w:r>
        <w:rPr>
          <w:b w:val="0"/>
          <w:color w:val="231F20"/>
          <w:sz w:val="22"/>
          <w:u w:val="single" w:color="231F20"/>
        </w:rPr>
        <w:t>m.v.:</w:t>
      </w:r>
      <w:r>
        <w:rPr>
          <w:b w:val="0"/>
          <w:color w:val="231F20"/>
          <w:spacing w:val="34"/>
          <w:sz w:val="22"/>
          <w:u w:val="single" w:color="231F20"/>
        </w:rPr>
        <w:t>  </w:t>
      </w:r>
      <w:r>
        <w:rPr>
          <w:b w:val="0"/>
          <w:color w:val="231F20"/>
          <w:spacing w:val="-5"/>
          <w:sz w:val="22"/>
          <w:u w:val="single" w:color="231F20"/>
        </w:rPr>
        <w:t>yy</w:t>
      </w:r>
      <w:r>
        <w:rPr>
          <w:b w:val="0"/>
          <w:color w:val="231F20"/>
          <w:spacing w:val="80"/>
          <w:sz w:val="22"/>
          <w:u w:val="single" w:color="231F20"/>
        </w:rPr>
        <w:t> </w:t>
      </w:r>
    </w:p>
    <w:p>
      <w:pPr>
        <w:pStyle w:val="BodyText"/>
        <w:spacing w:line="325" w:lineRule="exact"/>
        <w:rPr>
          <w:b w:val="0"/>
        </w:rPr>
      </w:pPr>
      <w:r>
        <w:rPr>
          <w:b w:val="0"/>
          <w:color w:val="231F20"/>
          <w:u w:val="double" w:color="231F20"/>
        </w:rPr>
        <w:t>=</w:t>
      </w:r>
      <w:r>
        <w:rPr>
          <w:b w:val="0"/>
          <w:color w:val="231F20"/>
          <w:spacing w:val="53"/>
          <w:u w:val="double" w:color="231F20"/>
        </w:rPr>
        <w:t> </w:t>
      </w:r>
      <w:r>
        <w:rPr>
          <w:b w:val="0"/>
          <w:color w:val="231F20"/>
          <w:u w:val="double" w:color="231F20"/>
        </w:rPr>
        <w:t>Mit</w:t>
      </w:r>
      <w:r>
        <w:rPr>
          <w:b w:val="0"/>
          <w:color w:val="231F20"/>
          <w:spacing w:val="-3"/>
          <w:u w:val="double" w:color="231F20"/>
        </w:rPr>
        <w:t> </w:t>
      </w:r>
      <w:r>
        <w:rPr>
          <w:b w:val="0"/>
          <w:color w:val="231F20"/>
          <w:u w:val="double" w:color="231F20"/>
        </w:rPr>
        <w:t>dækningsbidrag:</w:t>
      </w:r>
      <w:r>
        <w:rPr>
          <w:b w:val="0"/>
          <w:color w:val="231F20"/>
          <w:spacing w:val="-19"/>
          <w:u w:val="double" w:color="231F20"/>
        </w:rPr>
        <w:t> </w:t>
      </w:r>
      <w:r>
        <w:rPr>
          <w:b w:val="0"/>
          <w:color w:val="231F20"/>
          <w:spacing w:val="-5"/>
          <w:u w:val="double" w:color="231F20"/>
        </w:rPr>
        <w:t>vv</w:t>
      </w:r>
      <w:r>
        <w:rPr>
          <w:b w:val="0"/>
          <w:color w:val="231F20"/>
          <w:spacing w:val="80"/>
          <w:u w:val="double" w:color="231F20"/>
        </w:rPr>
        <w:t> </w:t>
      </w:r>
    </w:p>
    <w:p>
      <w:pPr>
        <w:pStyle w:val="BodyText"/>
        <w:ind w:left="0"/>
        <w:rPr>
          <w:b w:val="0"/>
          <w:sz w:val="3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Pris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  <w:spacing w:val="-2"/>
        </w:rPr>
        <w:t>produkt:</w:t>
      </w:r>
    </w:p>
    <w:p>
      <w:pPr>
        <w:pStyle w:val="BodyText"/>
        <w:spacing w:line="296" w:lineRule="exact" w:after="49"/>
        <w:rPr>
          <w:rFonts w:ascii="Soho Gothic Std"/>
        </w:rPr>
      </w:pPr>
      <w:r>
        <w:rPr>
          <w:rFonts w:ascii="Soho Gothic Std"/>
          <w:color w:val="231F20"/>
        </w:rPr>
        <w:t>Min</w:t>
      </w:r>
      <w:r>
        <w:rPr>
          <w:rFonts w:ascii="Soho Gothic Std"/>
          <w:color w:val="231F20"/>
          <w:spacing w:val="-3"/>
        </w:rPr>
        <w:t> </w:t>
      </w:r>
      <w:r>
        <w:rPr>
          <w:rFonts w:ascii="Soho Gothic Std"/>
          <w:color w:val="231F20"/>
        </w:rPr>
        <w:t>pris:</w:t>
      </w:r>
      <w:r>
        <w:rPr>
          <w:rFonts w:ascii="Soho Gothic Std"/>
          <w:color w:val="231F20"/>
          <w:spacing w:val="-2"/>
        </w:rPr>
        <w:t> Markedspris: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0"/>
        <w:rPr>
          <w:rFonts w:ascii="Soho Gothic Std"/>
          <w:sz w:val="24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Navn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leverandører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Nødvendigt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lager: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Antal/styk/pris: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Distributionsform/salgskanaler</w:t>
      </w:r>
      <w:r>
        <w:rPr>
          <w:rFonts w:ascii="Soho Gothic Std Medium"/>
          <w:b w:val="0"/>
          <w:color w:val="231F20"/>
          <w:spacing w:val="14"/>
        </w:rPr>
        <w:t> </w:t>
      </w:r>
      <w:r>
        <w:rPr>
          <w:rFonts w:ascii="Soho Gothic Std Medium"/>
          <w:b w:val="0"/>
          <w:color w:val="231F20"/>
          <w:spacing w:val="-2"/>
        </w:rPr>
        <w:t>for</w:t>
      </w:r>
      <w:r>
        <w:rPr>
          <w:rFonts w:ascii="Soho Gothic Std Medium"/>
          <w:b w:val="0"/>
          <w:color w:val="231F20"/>
          <w:spacing w:val="17"/>
        </w:rPr>
        <w:t> </w:t>
      </w:r>
      <w:r>
        <w:rPr>
          <w:rFonts w:ascii="Soho Gothic Std Medium"/>
          <w:b w:val="0"/>
          <w:color w:val="231F20"/>
          <w:spacing w:val="-2"/>
        </w:rPr>
        <w:t>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Branchens</w:t>
      </w:r>
      <w:r>
        <w:rPr>
          <w:rFonts w:ascii="Soho Gothic Std Medium"/>
          <w:b w:val="0"/>
          <w:color w:val="231F20"/>
          <w:spacing w:val="7"/>
        </w:rPr>
        <w:t> </w:t>
      </w:r>
      <w:r>
        <w:rPr>
          <w:rFonts w:ascii="Soho Gothic Std Medium"/>
          <w:b w:val="0"/>
          <w:color w:val="231F20"/>
          <w:spacing w:val="-2"/>
        </w:rPr>
        <w:t>udviklingsmuligheder: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Navn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brancheforening: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447" w:top="840" w:bottom="640" w:left="920" w:right="920"/>
        </w:sectPr>
      </w:pPr>
    </w:p>
    <w:p>
      <w:pPr>
        <w:pStyle w:val="Heading1"/>
      </w:pPr>
      <w:bookmarkStart w:name="_TOC_250006" w:id="6"/>
      <w:bookmarkEnd w:id="6"/>
      <w:r>
        <w:rPr>
          <w:color w:val="A3CF67"/>
          <w:spacing w:val="-2"/>
        </w:rPr>
        <w:t>Markedsbeskrivelse</w:t>
      </w:r>
    </w:p>
    <w:p>
      <w:pPr>
        <w:pStyle w:val="BodyText"/>
        <w:spacing w:line="192" w:lineRule="auto" w:before="77"/>
        <w:ind w:right="231"/>
        <w:rPr>
          <w:b w:val="0"/>
        </w:rPr>
      </w:pPr>
      <w:r>
        <w:rPr>
          <w:b w:val="0"/>
          <w:color w:val="231F20"/>
        </w:rPr>
        <w:t>Før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stand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udføre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nogen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salgs-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markedsføringstiltag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nødvendigt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vide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noget 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marked,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sælge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på.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Markedsbeskrivelsen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betragte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isbjerg, der ligger under vandet. Markedsføringen, dvs. brochurer, visitkort annoncer m.v. er den lille del af isbjerget, der er synligt.</w:t>
      </w:r>
    </w:p>
    <w:p>
      <w:pPr>
        <w:pStyle w:val="BodyText"/>
        <w:spacing w:before="216"/>
        <w:rPr>
          <w:b w:val="0"/>
        </w:rPr>
      </w:pPr>
      <w:r>
        <w:rPr>
          <w:b w:val="0"/>
          <w:color w:val="231F20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lave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god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markedsføring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nødvendigt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solid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markedet.</w:t>
      </w:r>
    </w:p>
    <w:p>
      <w:pPr>
        <w:pStyle w:val="BodyText"/>
        <w:spacing w:before="19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Den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typiske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privatkunde:</w:t>
      </w:r>
    </w:p>
    <w:p>
      <w:pPr>
        <w:pStyle w:val="BodyText"/>
        <w:spacing w:before="5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422"/>
      </w:tblGrid>
      <w:tr>
        <w:trPr>
          <w:trHeight w:val="357" w:hRule="atLeast"/>
        </w:trPr>
        <w:tc>
          <w:tcPr>
            <w:tcW w:w="2433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Mand/kvinde:</w:t>
            </w:r>
          </w:p>
        </w:tc>
        <w:tc>
          <w:tcPr>
            <w:tcW w:w="7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33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Alder:</w:t>
            </w:r>
          </w:p>
        </w:tc>
        <w:tc>
          <w:tcPr>
            <w:tcW w:w="7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33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Uddannelse:</w:t>
            </w:r>
          </w:p>
        </w:tc>
        <w:tc>
          <w:tcPr>
            <w:tcW w:w="7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33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Arbejde:</w:t>
            </w:r>
          </w:p>
        </w:tc>
        <w:tc>
          <w:tcPr>
            <w:tcW w:w="7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2433" w:type="dxa"/>
          </w:tcPr>
          <w:p>
            <w:pPr>
              <w:pStyle w:val="TableParagraph"/>
              <w:spacing w:line="303" w:lineRule="exact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Livsstil:</w:t>
            </w:r>
          </w:p>
        </w:tc>
        <w:tc>
          <w:tcPr>
            <w:tcW w:w="7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ind w:left="0"/>
        <w:rPr>
          <w:rFonts w:ascii="Soho Gothic Std Medium"/>
          <w:b w:val="0"/>
          <w:sz w:val="29"/>
        </w:rPr>
      </w:pPr>
    </w:p>
    <w:p>
      <w:pPr>
        <w:pStyle w:val="BodyText"/>
        <w:spacing w:before="1" w:after="30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Den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typiske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virksomhedskunde: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7436"/>
      </w:tblGrid>
      <w:tr>
        <w:trPr>
          <w:trHeight w:val="357" w:hRule="atLeast"/>
        </w:trPr>
        <w:tc>
          <w:tcPr>
            <w:tcW w:w="2419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Virksomhedsbranche:</w:t>
            </w:r>
          </w:p>
        </w:tc>
        <w:tc>
          <w:tcPr>
            <w:tcW w:w="7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19" w:type="dxa"/>
          </w:tcPr>
          <w:p>
            <w:pPr>
              <w:pStyle w:val="TableParagraph"/>
              <w:spacing w:before="2"/>
              <w:ind w:left="80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pacing w:val="-2"/>
                <w:sz w:val="22"/>
              </w:rPr>
              <w:t>Størrelse/ansatte:</w:t>
            </w:r>
          </w:p>
        </w:tc>
        <w:tc>
          <w:tcPr>
            <w:tcW w:w="7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19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Alder</w:t>
            </w:r>
          </w:p>
        </w:tc>
        <w:tc>
          <w:tcPr>
            <w:tcW w:w="7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419" w:type="dxa"/>
          </w:tcPr>
          <w:p>
            <w:pPr>
              <w:pStyle w:val="TableParagraph"/>
              <w:spacing w:before="2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Antal:</w:t>
            </w:r>
          </w:p>
        </w:tc>
        <w:tc>
          <w:tcPr>
            <w:tcW w:w="7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rFonts w:ascii="Soho Gothic Std Medium"/>
          <w:b w:val="0"/>
          <w:sz w:val="36"/>
        </w:rPr>
      </w:pPr>
    </w:p>
    <w:p>
      <w:pPr>
        <w:pStyle w:val="BodyText"/>
        <w:spacing w:before="1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Hvorfor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køber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kunden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dit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produkt/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Hvilken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værdi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giver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dit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produkt/din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service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kunden?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Geografisk</w:t>
      </w:r>
      <w:r>
        <w:rPr>
          <w:rFonts w:ascii="Soho Gothic Std Medium" w:hAnsi="Soho Gothic Std Medium"/>
          <w:b w:val="0"/>
          <w:color w:val="231F20"/>
          <w:spacing w:val="1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afgrænsning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2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kunderne: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</w:rPr>
        <w:t>I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Danmark: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8"/>
        <w:rPr>
          <w:rFonts w:ascii="Soho Gothic Std"/>
        </w:rPr>
      </w:pPr>
      <w:r>
        <w:rPr>
          <w:rFonts w:ascii="Soho Gothic Std"/>
          <w:color w:val="231F20"/>
        </w:rPr>
        <w:t>I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udlandet: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Realistisk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antal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kunder: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Begrundelse: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Gennemsnitligt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forbrug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i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kr.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pr.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  <w:spacing w:val="-2"/>
        </w:rPr>
        <w:t>kunde: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De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vigtigste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konkurrenceparametre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på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markedet:</w:t>
      </w:r>
    </w:p>
    <w:p>
      <w:pPr>
        <w:pStyle w:val="BodyText"/>
        <w:spacing w:before="7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3.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7" w:top="800" w:bottom="640" w:left="920" w:right="920"/>
        </w:sectPr>
      </w:pPr>
    </w:p>
    <w:p>
      <w:pPr>
        <w:pStyle w:val="BodyText"/>
        <w:spacing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Vurdering</w:t>
      </w:r>
      <w:r>
        <w:rPr>
          <w:rFonts w:ascii="Soho Gothic Std Medium" w:hAnsi="Soho Gothic Std Medium"/>
          <w:b w:val="0"/>
          <w:color w:val="231F20"/>
          <w:spacing w:val="-13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muligheder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Trusler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ødelægge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mulighederne: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 w:after="4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vigtigste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konkurrenter: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449"/>
      </w:tblGrid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11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1.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107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5"/>
                <w:sz w:val="22"/>
              </w:rPr>
              <w:t>2.</w:t>
            </w:r>
          </w:p>
        </w:tc>
        <w:tc>
          <w:tcPr>
            <w:tcW w:w="9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ind w:left="0"/>
        <w:rPr>
          <w:rFonts w:ascii="Soho Gothic Std Medium"/>
          <w:b w:val="0"/>
          <w:sz w:val="19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Konkurrenternes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pris</w:t>
      </w:r>
      <w:r>
        <w:rPr>
          <w:rFonts w:ascii="Soho Gothic Std Medium" w:hAnsi="Soho Gothic Std Medium"/>
          <w:b w:val="0"/>
          <w:color w:val="231F20"/>
          <w:spacing w:val="2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på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Konkurrenternes</w:t>
      </w:r>
      <w:r>
        <w:rPr>
          <w:rFonts w:ascii="Soho Gothic Std Medium"/>
          <w:b w:val="0"/>
          <w:color w:val="231F20"/>
          <w:spacing w:val="2"/>
        </w:rPr>
        <w:t> </w:t>
      </w:r>
      <w:r>
        <w:rPr>
          <w:rFonts w:ascii="Soho Gothic Std Medium"/>
          <w:b w:val="0"/>
          <w:color w:val="231F20"/>
          <w:spacing w:val="-2"/>
        </w:rPr>
        <w:t>distributionsform: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Stærke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svage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sider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konkurrenterne:</w:t>
      </w:r>
    </w:p>
    <w:p>
      <w:pPr>
        <w:pStyle w:val="Heading1"/>
        <w:spacing w:before="276"/>
      </w:pPr>
      <w:bookmarkStart w:name="_TOC_250005" w:id="7"/>
      <w:r>
        <w:rPr>
          <w:color w:val="A3CF67"/>
        </w:rPr>
        <w:t>Salg-</w:t>
      </w:r>
      <w:r>
        <w:rPr>
          <w:color w:val="A3CF67"/>
          <w:spacing w:val="-2"/>
        </w:rPr>
        <w:t> </w:t>
      </w:r>
      <w:r>
        <w:rPr>
          <w:color w:val="A3CF67"/>
        </w:rPr>
        <w:t>og</w:t>
      </w:r>
      <w:r>
        <w:rPr>
          <w:color w:val="A3CF67"/>
          <w:spacing w:val="-1"/>
        </w:rPr>
        <w:t> </w:t>
      </w:r>
      <w:bookmarkEnd w:id="7"/>
      <w:r>
        <w:rPr>
          <w:color w:val="A3CF67"/>
          <w:spacing w:val="-2"/>
        </w:rPr>
        <w:t>markedsføring</w:t>
      </w:r>
    </w:p>
    <w:p>
      <w:pPr>
        <w:pStyle w:val="BodyText"/>
        <w:spacing w:line="192" w:lineRule="auto" w:before="77"/>
        <w:ind w:right="182"/>
        <w:jc w:val="both"/>
        <w:rPr>
          <w:b w:val="0"/>
        </w:rPr>
      </w:pP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forhåbentlig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været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meget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markedet.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gøre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arbejdet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salg 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markedsføring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meget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nemmere.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præcis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ved,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hvem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ramme,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nemmere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vælge, hvilke midler du vil bruge i markedsføringen og salgsaktiviteterne.</w:t>
      </w:r>
    </w:p>
    <w:p>
      <w:pPr>
        <w:pStyle w:val="BodyText"/>
        <w:spacing w:line="296" w:lineRule="exact" w:before="21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Løbende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salgs-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markedsføringsaktiviteter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efter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start:</w:t>
      </w:r>
    </w:p>
    <w:p>
      <w:pPr>
        <w:pStyle w:val="BodyText"/>
        <w:spacing w:line="292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Hvad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skal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gøres?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Hvordan?</w:t>
      </w:r>
      <w:r>
        <w:rPr>
          <w:rFonts w:ascii="Soho Gothic Std" w:hAnsi="Soho Gothic Std"/>
          <w:color w:val="231F20"/>
          <w:spacing w:val="-11"/>
        </w:rPr>
        <w:t> </w:t>
      </w:r>
      <w:r>
        <w:rPr>
          <w:rFonts w:ascii="Soho Gothic Std" w:hAnsi="Soho Gothic Std"/>
          <w:color w:val="231F20"/>
        </w:rPr>
        <w:t>Hvem?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Hvornår?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  <w:spacing w:val="-2"/>
        </w:rPr>
        <w:t>Pris?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Internet:</w:t>
      </w:r>
    </w:p>
    <w:p>
      <w:pPr>
        <w:pStyle w:val="BodyText"/>
        <w:spacing w:before="105"/>
        <w:ind w:right="8434"/>
        <w:rPr>
          <w:rFonts w:ascii="Soho Gothic Std"/>
        </w:rPr>
      </w:pPr>
      <w:r>
        <w:rPr>
          <w:rFonts w:ascii="Soho Gothic Std"/>
          <w:color w:val="231F20"/>
        </w:rPr>
        <w:t>Sociale </w:t>
      </w:r>
      <w:r>
        <w:rPr>
          <w:rFonts w:ascii="Soho Gothic Std"/>
          <w:color w:val="231F20"/>
          <w:spacing w:val="-2"/>
        </w:rPr>
        <w:t>medier:</w:t>
      </w:r>
    </w:p>
    <w:p>
      <w:pPr>
        <w:pStyle w:val="BodyText"/>
        <w:spacing w:before="105"/>
        <w:ind w:right="8434"/>
        <w:rPr>
          <w:rFonts w:ascii="Soho Gothic Std"/>
        </w:rPr>
      </w:pPr>
      <w:r>
        <w:rPr>
          <w:rFonts w:ascii="Soho Gothic Std"/>
          <w:color w:val="231F20"/>
        </w:rPr>
        <w:t>Direct</w:t>
      </w:r>
      <w:r>
        <w:rPr>
          <w:rFonts w:ascii="Soho Gothic Std"/>
          <w:color w:val="231F20"/>
          <w:spacing w:val="-7"/>
        </w:rPr>
        <w:t> </w:t>
      </w:r>
      <w:r>
        <w:rPr>
          <w:rFonts w:ascii="Soho Gothic Std"/>
          <w:color w:val="231F20"/>
          <w:spacing w:val="-2"/>
        </w:rPr>
        <w:t>Mail:</w:t>
      </w:r>
    </w:p>
    <w:p>
      <w:pPr>
        <w:pStyle w:val="BodyText"/>
        <w:spacing w:before="106"/>
        <w:ind w:right="8434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Kundebesøg:</w:t>
      </w:r>
    </w:p>
    <w:p>
      <w:pPr>
        <w:pStyle w:val="BodyText"/>
        <w:spacing w:before="105"/>
        <w:ind w:right="8434"/>
        <w:rPr>
          <w:rFonts w:ascii="Soho Gothic Std"/>
        </w:rPr>
      </w:pPr>
      <w:r>
        <w:rPr>
          <w:rFonts w:ascii="Soho Gothic Std"/>
          <w:color w:val="231F20"/>
          <w:spacing w:val="-2"/>
        </w:rPr>
        <w:t>Telefonsalg:</w:t>
      </w:r>
    </w:p>
    <w:p>
      <w:pPr>
        <w:pStyle w:val="BodyText"/>
        <w:spacing w:before="105"/>
        <w:ind w:right="8434"/>
        <w:rPr>
          <w:rFonts w:ascii="Soho Gothic Std"/>
        </w:rPr>
      </w:pPr>
      <w:r>
        <w:rPr>
          <w:rFonts w:ascii="Soho Gothic Std"/>
          <w:color w:val="231F20"/>
          <w:spacing w:val="-2"/>
        </w:rPr>
        <w:t>Annoncering:</w:t>
      </w:r>
    </w:p>
    <w:p>
      <w:pPr>
        <w:pStyle w:val="BodyText"/>
        <w:spacing w:before="105"/>
        <w:ind w:right="8434"/>
        <w:rPr>
          <w:rFonts w:ascii="Soho Gothic Std"/>
        </w:rPr>
      </w:pPr>
      <w:r>
        <w:rPr>
          <w:rFonts w:ascii="Soho Gothic Std"/>
          <w:color w:val="231F20"/>
          <w:spacing w:val="-2"/>
        </w:rPr>
        <w:t>Tryksager:</w:t>
      </w:r>
    </w:p>
    <w:p>
      <w:pPr>
        <w:pStyle w:val="BodyText"/>
        <w:spacing w:before="106"/>
        <w:ind w:right="8434"/>
        <w:rPr>
          <w:rFonts w:ascii="Soho Gothic Std"/>
        </w:rPr>
      </w:pPr>
      <w:r>
        <w:rPr>
          <w:rFonts w:ascii="Soho Gothic Std"/>
          <w:color w:val="231F20"/>
          <w:spacing w:val="-2"/>
        </w:rPr>
        <w:t>Skiltning:</w:t>
      </w:r>
    </w:p>
    <w:p>
      <w:pPr>
        <w:pStyle w:val="BodyText"/>
        <w:spacing w:line="316" w:lineRule="auto" w:before="105"/>
        <w:ind w:right="7350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Præsentationsmateriale:</w:t>
      </w:r>
      <w:r>
        <w:rPr>
          <w:rFonts w:ascii="Soho Gothic Std" w:hAnsi="Soho Gothic Std"/>
          <w:color w:val="231F20"/>
        </w:rPr>
        <w:t> Messe og udstilling: Anden</w:t>
      </w:r>
      <w:r>
        <w:rPr>
          <w:rFonts w:ascii="Soho Gothic Std" w:hAnsi="Soho Gothic Std"/>
          <w:color w:val="231F20"/>
          <w:spacing w:val="-1"/>
        </w:rPr>
        <w:t> </w:t>
      </w:r>
      <w:r>
        <w:rPr>
          <w:rFonts w:ascii="Soho Gothic Std" w:hAnsi="Soho Gothic Std"/>
          <w:color w:val="231F20"/>
        </w:rPr>
        <w:t>reklame:</w:t>
      </w:r>
    </w:p>
    <w:p>
      <w:pPr>
        <w:spacing w:after="0" w:line="316" w:lineRule="auto"/>
        <w:rPr>
          <w:rFonts w:ascii="Soho Gothic Std" w:hAnsi="Soho Gothic Std"/>
        </w:rPr>
        <w:sectPr>
          <w:pgSz w:w="11910" w:h="16840"/>
          <w:pgMar w:header="0" w:footer="447" w:top="840" w:bottom="640" w:left="920" w:right="920"/>
        </w:sectPr>
      </w:pPr>
    </w:p>
    <w:p>
      <w:pPr>
        <w:pStyle w:val="BodyText"/>
        <w:spacing w:line="296" w:lineRule="exact"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Netværk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Hvem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i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dit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netværk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skal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have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at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vide,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at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du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har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startet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  <w:spacing w:val="-2"/>
        </w:rPr>
        <w:t>virksomhed?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Årlige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omkostninger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Særlig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markedsføringsaktivitet</w:t>
      </w:r>
      <w:r>
        <w:rPr>
          <w:rFonts w:ascii="Soho Gothic Std Medium" w:hAnsi="Soho Gothic Std Medium"/>
          <w:b w:val="0"/>
          <w:color w:val="231F20"/>
          <w:spacing w:val="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ved</w:t>
      </w:r>
      <w:r>
        <w:rPr>
          <w:rFonts w:ascii="Soho Gothic Std Medium" w:hAnsi="Soho Gothic Std Medium"/>
          <w:b w:val="0"/>
          <w:color w:val="231F20"/>
          <w:spacing w:val="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åbning: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Pris</w:t>
      </w:r>
      <w:r>
        <w:rPr>
          <w:rFonts w:ascii="Soho Gothic Std" w:hAnsi="Soho Gothic Std"/>
          <w:color w:val="231F20"/>
          <w:spacing w:val="-2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3"/>
        </w:rPr>
        <w:t> </w:t>
      </w:r>
      <w:r>
        <w:rPr>
          <w:rFonts w:ascii="Soho Gothic Std" w:hAnsi="Soho Gothic Std"/>
          <w:color w:val="231F20"/>
        </w:rPr>
        <w:t>denne</w:t>
      </w:r>
      <w:r>
        <w:rPr>
          <w:rFonts w:ascii="Soho Gothic Std" w:hAnsi="Soho Gothic Std"/>
          <w:color w:val="231F20"/>
          <w:spacing w:val="-2"/>
        </w:rPr>
        <w:t> markedsføring: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Public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Relation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(PR)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åbning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virksomheden: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”Historien”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til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  <w:spacing w:val="-2"/>
        </w:rPr>
        <w:t>journalisten:</w:t>
      </w:r>
    </w:p>
    <w:p>
      <w:pPr>
        <w:pStyle w:val="Heading1"/>
        <w:spacing w:before="275"/>
      </w:pPr>
      <w:bookmarkStart w:name="_TOC_250004" w:id="8"/>
      <w:r>
        <w:rPr>
          <w:color w:val="A3CF67"/>
        </w:rPr>
        <w:t>Organisering</w:t>
      </w:r>
      <w:r>
        <w:rPr>
          <w:color w:val="A3CF67"/>
          <w:spacing w:val="-3"/>
        </w:rPr>
        <w:t> </w:t>
      </w:r>
      <w:r>
        <w:rPr>
          <w:color w:val="A3CF67"/>
        </w:rPr>
        <w:t>af</w:t>
      </w:r>
      <w:r>
        <w:rPr>
          <w:color w:val="A3CF67"/>
          <w:spacing w:val="-3"/>
        </w:rPr>
        <w:t> </w:t>
      </w:r>
      <w:bookmarkEnd w:id="8"/>
      <w:r>
        <w:rPr>
          <w:color w:val="A3CF67"/>
          <w:spacing w:val="-2"/>
        </w:rPr>
        <w:t>virksomheden</w:t>
      </w:r>
    </w:p>
    <w:p>
      <w:pPr>
        <w:pStyle w:val="BodyText"/>
        <w:spacing w:line="296" w:lineRule="exact" w:before="25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dette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punkt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hvordan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hverdagen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virksomhed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fungere.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4"/>
        </w:rPr>
        <w:t>også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prøve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tage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højde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for,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koster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indrette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drive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firmaet.</w:t>
      </w:r>
    </w:p>
    <w:p>
      <w:pPr>
        <w:pStyle w:val="BodyText"/>
        <w:spacing w:before="19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Virksomhedens</w:t>
      </w:r>
      <w:r>
        <w:rPr>
          <w:rFonts w:ascii="Soho Gothic Std Medium"/>
          <w:b w:val="0"/>
          <w:color w:val="231F20"/>
          <w:spacing w:val="36"/>
        </w:rPr>
        <w:t> </w:t>
      </w:r>
      <w:r>
        <w:rPr>
          <w:rFonts w:ascii="Soho Gothic Std Medium"/>
          <w:b w:val="0"/>
          <w:color w:val="231F20"/>
          <w:spacing w:val="-2"/>
        </w:rPr>
        <w:t>navn/adresse/tlf./e-mail: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5"/>
        <w:ind w:left="0"/>
        <w:rPr>
          <w:rFonts w:ascii="Soho Gothic Std Medium"/>
          <w:b w:val="0"/>
          <w:sz w:val="34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Virksomhedsform: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4"/>
        <w:ind w:left="0"/>
        <w:rPr>
          <w:rFonts w:ascii="Soho Gothic Std Medium"/>
          <w:b w:val="0"/>
          <w:sz w:val="34"/>
        </w:rPr>
      </w:pPr>
    </w:p>
    <w:p>
      <w:pPr>
        <w:pStyle w:val="BodyText"/>
        <w:spacing w:before="1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Virksomhedens </w:t>
      </w:r>
      <w:r>
        <w:rPr>
          <w:rFonts w:ascii="Soho Gothic Std Medium"/>
          <w:b w:val="0"/>
          <w:color w:val="231F20"/>
          <w:spacing w:val="-2"/>
        </w:rPr>
        <w:t>ejer(e):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14"/>
        <w:ind w:left="0"/>
        <w:rPr>
          <w:rFonts w:ascii="Soho Gothic Std Medium"/>
          <w:b w:val="0"/>
          <w:sz w:val="19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Bankforbindelse: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ind w:left="0"/>
        <w:rPr>
          <w:rFonts w:ascii="Soho Gothic Std Medium"/>
          <w:b w:val="0"/>
          <w:sz w:val="20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Revisor: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14"/>
        <w:ind w:left="0"/>
        <w:rPr>
          <w:rFonts w:ascii="Soho Gothic Std Medium"/>
          <w:b w:val="0"/>
          <w:sz w:val="19"/>
        </w:rPr>
      </w:pPr>
    </w:p>
    <w:p>
      <w:pPr>
        <w:pStyle w:val="BodyText"/>
        <w:spacing w:line="296" w:lineRule="exact" w:before="1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Krav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beliggenhed/lokale: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Pris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i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kr.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pr.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  <w:spacing w:val="-5"/>
        </w:rPr>
        <w:t>år:</w:t>
      </w:r>
    </w:p>
    <w:p>
      <w:pPr>
        <w:spacing w:after="0" w:line="296" w:lineRule="exact"/>
        <w:rPr>
          <w:rFonts w:ascii="Soho Gothic Std" w:hAnsi="Soho Gothic Std"/>
        </w:rPr>
        <w:sectPr>
          <w:pgSz w:w="11910" w:h="16840"/>
          <w:pgMar w:header="0" w:footer="447" w:top="840" w:bottom="640" w:left="920" w:right="920"/>
        </w:sectPr>
      </w:pPr>
    </w:p>
    <w:p>
      <w:pPr>
        <w:pStyle w:val="BodyText"/>
        <w:spacing w:line="325" w:lineRule="exact" w:before="7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Forretningspolitiker: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Prispolitik: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Rabatpolitik: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Betalingsbetingelser: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</w:rPr>
        <w:t>Garanti</w:t>
      </w:r>
      <w:r>
        <w:rPr>
          <w:rFonts w:ascii="Soho Gothic Std"/>
          <w:color w:val="231F20"/>
          <w:spacing w:val="-11"/>
        </w:rPr>
        <w:t> </w:t>
      </w:r>
      <w:r>
        <w:rPr>
          <w:rFonts w:ascii="Soho Gothic Std"/>
          <w:color w:val="231F20"/>
          <w:spacing w:val="-2"/>
        </w:rPr>
        <w:t>ydelser: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Service: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Kundebetjening: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Personalepolitik: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325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Arbejdsgange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regnskabs-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administrative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rutiner:</w:t>
      </w:r>
    </w:p>
    <w:p>
      <w:pPr>
        <w:pStyle w:val="BodyText"/>
        <w:spacing w:line="325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Daglig </w:t>
      </w:r>
      <w:r>
        <w:rPr>
          <w:rFonts w:ascii="Soho Gothic Std" w:hAnsi="Soho Gothic Std"/>
          <w:color w:val="231F20"/>
          <w:spacing w:val="-2"/>
        </w:rPr>
        <w:t>bogføring: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Momsafregning: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Sende</w:t>
      </w:r>
      <w:r>
        <w:rPr>
          <w:rFonts w:ascii="Soho Gothic Std"/>
          <w:color w:val="231F20"/>
          <w:spacing w:val="-6"/>
        </w:rPr>
        <w:t> </w:t>
      </w:r>
      <w:r>
        <w:rPr>
          <w:rFonts w:ascii="Soho Gothic Std"/>
          <w:color w:val="231F20"/>
        </w:rPr>
        <w:t>regninger</w:t>
      </w:r>
      <w:r>
        <w:rPr>
          <w:rFonts w:ascii="Soho Gothic Std"/>
          <w:color w:val="231F20"/>
          <w:spacing w:val="-6"/>
        </w:rPr>
        <w:t> </w:t>
      </w:r>
      <w:r>
        <w:rPr>
          <w:rFonts w:ascii="Soho Gothic Std"/>
          <w:color w:val="231F20"/>
          <w:spacing w:val="-4"/>
        </w:rPr>
        <w:t>ud.: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Følge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op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ubetalte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  <w:spacing w:val="-2"/>
        </w:rPr>
        <w:t>regninger: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Lønafregning: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Kvartalsregnskaber: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Varebestilling: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Kommunikation</w:t>
      </w:r>
      <w:r>
        <w:rPr>
          <w:rFonts w:ascii="Soho Gothic Std"/>
          <w:color w:val="231F20"/>
          <w:spacing w:val="4"/>
        </w:rPr>
        <w:t> </w:t>
      </w:r>
      <w:r>
        <w:rPr>
          <w:rFonts w:ascii="Soho Gothic Std"/>
          <w:color w:val="231F20"/>
          <w:spacing w:val="-2"/>
        </w:rPr>
        <w:t>til</w:t>
      </w:r>
      <w:r>
        <w:rPr>
          <w:rFonts w:ascii="Soho Gothic Std"/>
          <w:color w:val="231F20"/>
          <w:spacing w:val="4"/>
        </w:rPr>
        <w:t> </w:t>
      </w:r>
      <w:r>
        <w:rPr>
          <w:rFonts w:ascii="Soho Gothic Std"/>
          <w:color w:val="231F20"/>
          <w:spacing w:val="-2"/>
        </w:rPr>
        <w:t>kunder/forretningsforbindelser: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Forsikringer,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der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skal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tegnes:</w:t>
      </w:r>
    </w:p>
    <w:p>
      <w:pPr>
        <w:pStyle w:val="BodyText"/>
        <w:spacing w:line="192" w:lineRule="auto" w:before="20"/>
        <w:rPr>
          <w:b w:val="0"/>
        </w:rPr>
      </w:pPr>
      <w:r>
        <w:rPr>
          <w:b w:val="0"/>
          <w:color w:val="231F20"/>
        </w:rPr>
        <w:t>(Arbejdsskade,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erhvervsansvar,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produkt,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løsøre,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varetransport,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brand,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indbo,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rejse,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køle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dybfrost, EDB, m.m.)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263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Navn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  <w:spacing w:val="-2"/>
        </w:rPr>
        <w:t>forsikringsselskab: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"/>
        </w:rPr>
      </w:pPr>
      <w:r>
        <w:rPr>
          <w:rFonts w:ascii="Soho Gothic Std"/>
          <w:color w:val="231F20"/>
          <w:spacing w:val="-2"/>
        </w:rPr>
        <w:t>Priser: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Vigtige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sparringspartnere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virksomheden:</w:t>
      </w:r>
    </w:p>
    <w:p>
      <w:pPr>
        <w:spacing w:after="0"/>
        <w:rPr>
          <w:rFonts w:ascii="Soho Gothic Std Medium"/>
        </w:rPr>
        <w:sectPr>
          <w:pgSz w:w="11910" w:h="16840"/>
          <w:pgMar w:header="0" w:footer="447" w:top="840" w:bottom="640" w:left="920" w:right="920"/>
        </w:sectPr>
      </w:pPr>
    </w:p>
    <w:p>
      <w:pPr>
        <w:pStyle w:val="Heading1"/>
      </w:pPr>
      <w:bookmarkStart w:name="_TOC_250003" w:id="9"/>
      <w:r>
        <w:rPr>
          <w:color w:val="A3CF67"/>
        </w:rPr>
        <w:t>Udvikling</w:t>
      </w:r>
      <w:r>
        <w:rPr>
          <w:color w:val="A3CF67"/>
          <w:spacing w:val="-5"/>
        </w:rPr>
        <w:t> </w:t>
      </w:r>
      <w:r>
        <w:rPr>
          <w:color w:val="A3CF67"/>
        </w:rPr>
        <w:t>af</w:t>
      </w:r>
      <w:r>
        <w:rPr>
          <w:color w:val="A3CF67"/>
          <w:spacing w:val="-4"/>
        </w:rPr>
        <w:t> </w:t>
      </w:r>
      <w:bookmarkEnd w:id="9"/>
      <w:r>
        <w:rPr>
          <w:color w:val="A3CF67"/>
          <w:spacing w:val="-2"/>
        </w:rPr>
        <w:t>virksomheden</w:t>
      </w:r>
    </w:p>
    <w:p>
      <w:pPr>
        <w:pStyle w:val="BodyText"/>
        <w:spacing w:line="192" w:lineRule="auto" w:before="77"/>
        <w:ind w:right="72"/>
        <w:rPr>
          <w:b w:val="0"/>
        </w:rPr>
      </w:pPr>
      <w:r>
        <w:rPr>
          <w:b w:val="0"/>
          <w:color w:val="231F20"/>
        </w:rPr>
        <w:t>Det er ofte svært at tænke 3-4 år frem i tiden for sin virksomhed, før man overhovedet har startet den.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være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styrke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virksomhedsejer,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allerede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konturerne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 en større og mere interessant virksomhed, end den du sidder med i dag.</w:t>
      </w:r>
    </w:p>
    <w:p>
      <w:pPr>
        <w:pStyle w:val="BodyText"/>
        <w:spacing w:line="192" w:lineRule="auto" w:before="267"/>
        <w:rPr>
          <w:b w:val="0"/>
        </w:rPr>
      </w:pP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udfordringer,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støder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drive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mindre,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når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ved,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vej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 noget bedre.</w:t>
      </w:r>
    </w:p>
    <w:p>
      <w:pPr>
        <w:pStyle w:val="BodyText"/>
        <w:spacing w:before="21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forretningsgrundlag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om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3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5"/>
        </w:rPr>
        <w:t>år?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5"/>
        <w:ind w:left="0"/>
        <w:rPr>
          <w:rFonts w:ascii="Soho Gothic Std Medium"/>
          <w:b w:val="0"/>
          <w:sz w:val="34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Virksomhedens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produkter/ydelser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om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henholdsvis</w:t>
      </w:r>
    </w:p>
    <w:p>
      <w:pPr>
        <w:pStyle w:val="BodyText"/>
        <w:spacing w:before="3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36"/>
      </w:tblGrid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1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3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ind w:left="0"/>
        <w:rPr>
          <w:rFonts w:ascii="Soho Gothic Std Medium"/>
          <w:b w:val="0"/>
          <w:sz w:val="31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Virksomhedens</w:t>
      </w:r>
      <w:r>
        <w:rPr>
          <w:rFonts w:ascii="Soho Gothic Std Medium"/>
          <w:b w:val="0"/>
          <w:color w:val="231F20"/>
          <w:spacing w:val="-2"/>
        </w:rPr>
        <w:t> </w:t>
      </w:r>
      <w:r>
        <w:rPr>
          <w:rFonts w:ascii="Soho Gothic Std Medium"/>
          <w:b w:val="0"/>
          <w:color w:val="231F20"/>
        </w:rPr>
        <w:t>kunder</w:t>
      </w:r>
      <w:r>
        <w:rPr>
          <w:rFonts w:ascii="Soho Gothic Std Medium"/>
          <w:b w:val="0"/>
          <w:color w:val="231F20"/>
          <w:spacing w:val="-2"/>
        </w:rPr>
        <w:t> </w:t>
      </w:r>
      <w:r>
        <w:rPr>
          <w:rFonts w:ascii="Soho Gothic Std Medium"/>
          <w:b w:val="0"/>
          <w:color w:val="231F20"/>
        </w:rPr>
        <w:t>om</w:t>
      </w:r>
      <w:r>
        <w:rPr>
          <w:rFonts w:ascii="Soho Gothic Std Medium"/>
          <w:b w:val="0"/>
          <w:color w:val="231F20"/>
          <w:spacing w:val="-1"/>
        </w:rPr>
        <w:t> </w:t>
      </w:r>
      <w:r>
        <w:rPr>
          <w:rFonts w:ascii="Soho Gothic Std Medium"/>
          <w:b w:val="0"/>
          <w:color w:val="231F20"/>
          <w:spacing w:val="-2"/>
        </w:rPr>
        <w:t>henholdsvis:</w:t>
      </w:r>
    </w:p>
    <w:p>
      <w:pPr>
        <w:pStyle w:val="BodyText"/>
        <w:spacing w:before="7"/>
        <w:ind w:left="0"/>
        <w:rPr>
          <w:rFonts w:ascii="Soho Gothic Std Medium"/>
          <w:b w:val="0"/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36"/>
      </w:tblGrid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1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3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ind w:left="0"/>
        <w:rPr>
          <w:rFonts w:ascii="Soho Gothic Std Medium"/>
          <w:b w:val="0"/>
          <w:sz w:val="26"/>
        </w:rPr>
      </w:pPr>
    </w:p>
    <w:p>
      <w:pPr>
        <w:pStyle w:val="BodyText"/>
        <w:spacing w:after="47"/>
        <w:ind w:left="14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forventede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omsætning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5"/>
        </w:rPr>
        <w:t>om: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36"/>
      </w:tblGrid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1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3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0"/>
        <w:rPr>
          <w:rFonts w:ascii="Soho Gothic Std Medium"/>
          <w:b w:val="0"/>
          <w:sz w:val="32"/>
        </w:rPr>
      </w:pPr>
    </w:p>
    <w:p>
      <w:pPr>
        <w:pStyle w:val="BodyTex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Virksomhedens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forventede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overskud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om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henholdsvis:</w:t>
      </w:r>
    </w:p>
    <w:p>
      <w:pPr>
        <w:pStyle w:val="BodyText"/>
        <w:spacing w:before="1"/>
        <w:ind w:left="0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36"/>
      </w:tblGrid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1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719" w:type="dxa"/>
          </w:tcPr>
          <w:p>
            <w:pPr>
              <w:pStyle w:val="TableParagraph"/>
              <w:spacing w:before="130"/>
              <w:ind w:left="158" w:right="149"/>
              <w:jc w:val="center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3</w:t>
            </w:r>
            <w:r>
              <w:rPr>
                <w:rFonts w:ascii="Soho Gothic Std" w:hAnsi="Soho Gothic Std"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7"/>
                <w:sz w:val="22"/>
              </w:rPr>
              <w:t>år</w:t>
            </w:r>
          </w:p>
        </w:tc>
        <w:tc>
          <w:tcPr>
            <w:tcW w:w="9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ind w:left="0"/>
        <w:rPr>
          <w:rFonts w:ascii="Soho Gothic Std Medium"/>
          <w:b w:val="0"/>
          <w:sz w:val="31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Andre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mål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med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virksomheden: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447" w:top="800" w:bottom="640" w:left="920" w:right="920"/>
        </w:sectPr>
      </w:pPr>
    </w:p>
    <w:p>
      <w:pPr>
        <w:pStyle w:val="Heading1"/>
      </w:pPr>
      <w:bookmarkStart w:name="_TOC_250002" w:id="10"/>
      <w:bookmarkEnd w:id="10"/>
      <w:r>
        <w:rPr>
          <w:color w:val="A3CF67"/>
          <w:spacing w:val="-2"/>
        </w:rPr>
        <w:t>Budgetter</w:t>
      </w:r>
    </w:p>
    <w:p>
      <w:pPr>
        <w:pStyle w:val="BodyText"/>
        <w:spacing w:line="192" w:lineRule="auto" w:before="77"/>
        <w:rPr>
          <w:b w:val="0"/>
        </w:rPr>
      </w:pPr>
      <w:r>
        <w:rPr>
          <w:b w:val="0"/>
          <w:color w:val="231F20"/>
        </w:rPr>
        <w:t>Budgetter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sætte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beskrevet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foregående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afsnit.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Jo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 været med dine planer, jo nemmere er det at lave budgetter.</w:t>
      </w:r>
    </w:p>
    <w:p>
      <w:pPr>
        <w:pStyle w:val="BodyText"/>
        <w:spacing w:line="192" w:lineRule="auto" w:before="2"/>
        <w:rPr>
          <w:b w:val="0"/>
        </w:rPr>
      </w:pPr>
      <w:r>
        <w:rPr>
          <w:b w:val="0"/>
          <w:color w:val="231F20"/>
        </w:rPr>
        <w:t>Budgetterne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hjælpe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konkretisere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blot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tilbage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planerne,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hvis budgetterne viser, at de er urealistiske - og omvendt.</w:t>
      </w:r>
    </w:p>
    <w:p>
      <w:pPr>
        <w:pStyle w:val="BodyText"/>
        <w:spacing w:line="520" w:lineRule="atLeast" w:before="22"/>
        <w:ind w:right="231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mener,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du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skal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have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lavet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tre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budgetter,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før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du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starter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egen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virksomhed: </w:t>
      </w:r>
      <w:r>
        <w:rPr>
          <w:rFonts w:ascii="Soho Gothic Std Medium" w:hAnsi="Soho Gothic Std Medium"/>
          <w:b w:val="0"/>
          <w:color w:val="231F20"/>
          <w:spacing w:val="-2"/>
        </w:rPr>
        <w:t>Etableringsbudget</w:t>
      </w:r>
    </w:p>
    <w:p>
      <w:pPr>
        <w:pStyle w:val="BodyText"/>
        <w:spacing w:line="192" w:lineRule="auto"/>
        <w:ind w:right="231"/>
        <w:rPr>
          <w:b w:val="0"/>
        </w:rPr>
      </w:pPr>
      <w:r>
        <w:rPr>
          <w:b w:val="0"/>
          <w:color w:val="231F20"/>
        </w:rPr>
        <w:t>Etableringsbudgettet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vise,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hvor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brug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åbne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virksomhed. </w:t>
      </w:r>
      <w:r>
        <w:rPr>
          <w:b w:val="0"/>
          <w:color w:val="231F20"/>
          <w:spacing w:val="-2"/>
        </w:rPr>
        <w:t>Det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ret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forskelligt,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hvad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enkelte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virksomhed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for.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virksomhed,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skal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producere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10 meter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cementrør,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enormt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mange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penge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maskiner,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råvarer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bygninger.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Derimod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en </w:t>
      </w:r>
      <w:r>
        <w:rPr>
          <w:b w:val="0"/>
          <w:color w:val="231F20"/>
          <w:spacing w:val="-4"/>
        </w:rPr>
        <w:t>edb-konsulent, der løser software problemer, oftest kun brug for den viden, han allerede har erhvervet.</w:t>
      </w:r>
    </w:p>
    <w:p>
      <w:pPr>
        <w:spacing w:before="211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etableringsbudget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0C708C"/>
          <w:spacing w:val="-2"/>
          <w:sz w:val="22"/>
          <w:u w:val="single" w:color="0C708C"/>
        </w:rPr>
        <w:t>startupsvar.dk</w:t>
      </w:r>
    </w:p>
    <w:p>
      <w:pPr>
        <w:pStyle w:val="BodyText"/>
        <w:ind w:left="0"/>
        <w:rPr>
          <w:i/>
          <w:sz w:val="3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Driftsbudget</w:t>
      </w:r>
    </w:p>
    <w:p>
      <w:pPr>
        <w:pStyle w:val="BodyText"/>
        <w:spacing w:line="192" w:lineRule="auto" w:before="20"/>
        <w:rPr>
          <w:b w:val="0"/>
        </w:rPr>
      </w:pPr>
      <w:r>
        <w:rPr>
          <w:b w:val="0"/>
          <w:color w:val="231F20"/>
        </w:rPr>
        <w:t>Driftsbudgettet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viser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indtægter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udgifter,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forventer,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kommer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når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ér </w:t>
      </w:r>
      <w:r>
        <w:rPr>
          <w:b w:val="0"/>
          <w:color w:val="231F20"/>
          <w:spacing w:val="-2"/>
        </w:rPr>
        <w:t>startet.</w:t>
      </w:r>
    </w:p>
    <w:p>
      <w:pPr>
        <w:pStyle w:val="BodyText"/>
        <w:spacing w:line="192" w:lineRule="auto" w:before="266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arbejdet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budgettet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tilbage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ændre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ønsker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forhåb- ninger ikke altid kan harmonere med driftsbudgettets praktiske afdækning af virkeligheden.</w:t>
      </w:r>
    </w:p>
    <w:p>
      <w:pPr>
        <w:spacing w:before="214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Download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et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driftsbudget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i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Excel-regneark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på: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0C708C"/>
          <w:spacing w:val="-2"/>
          <w:sz w:val="22"/>
          <w:u w:val="single" w:color="0C708C"/>
        </w:rPr>
        <w:t>startupsvar.dk</w:t>
      </w:r>
    </w:p>
    <w:p>
      <w:pPr>
        <w:pStyle w:val="BodyText"/>
        <w:spacing w:before="14"/>
        <w:ind w:left="0"/>
        <w:rPr>
          <w:i/>
          <w:sz w:val="30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Likviditetsbudget</w:t>
      </w:r>
    </w:p>
    <w:p>
      <w:pPr>
        <w:pStyle w:val="BodyText"/>
        <w:spacing w:line="192" w:lineRule="auto" w:before="20"/>
        <w:rPr>
          <w:b w:val="0"/>
        </w:rPr>
      </w:pPr>
      <w:r>
        <w:rPr>
          <w:b w:val="0"/>
          <w:color w:val="231F20"/>
        </w:rPr>
        <w:t>Likviditetsbudgettet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måned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måned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vise,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kassen/banken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betale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 udgifter, du ved, du får. Det kaldes også betalingsstrømmen i virksomheden.</w:t>
      </w:r>
    </w:p>
    <w:p>
      <w:pPr>
        <w:pStyle w:val="BodyText"/>
        <w:spacing w:line="192" w:lineRule="auto" w:before="266"/>
        <w:ind w:right="72"/>
        <w:rPr>
          <w:b w:val="0"/>
        </w:rPr>
      </w:pPr>
      <w:r>
        <w:rPr>
          <w:b w:val="0"/>
          <w:color w:val="231F20"/>
          <w:spacing w:val="-4"/>
        </w:rPr>
        <w:t>De to første budgetter kan du forholdsvis nemt selv lave. Med likviditetsbudgettet er det noget sværere,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kræver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talkyndig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person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holde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rede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beløb,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sådan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budget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indeholder.</w:t>
      </w:r>
    </w:p>
    <w:p>
      <w:pPr>
        <w:spacing w:before="214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likviditetsbudget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0C708C"/>
          <w:spacing w:val="-2"/>
          <w:sz w:val="22"/>
          <w:u w:val="single" w:color="0C708C"/>
        </w:rPr>
        <w:t>startupsvar.dk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447" w:top="800" w:bottom="640" w:left="920" w:right="920"/>
        </w:sectPr>
      </w:pPr>
    </w:p>
    <w:p>
      <w:pPr>
        <w:spacing w:before="81"/>
        <w:ind w:left="100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Etableringsbudget</w:t>
      </w:r>
    </w:p>
    <w:p>
      <w:pPr>
        <w:pStyle w:val="BodyText"/>
        <w:spacing w:line="192" w:lineRule="auto" w:before="77"/>
        <w:ind w:right="189"/>
        <w:rPr>
          <w:b w:val="0"/>
        </w:rPr>
      </w:pPr>
      <w:r>
        <w:rPr>
          <w:b w:val="0"/>
          <w:color w:val="231F20"/>
        </w:rPr>
        <w:t>Etableringsbudgettet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vise,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hvor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brug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åbne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virksomhed. </w:t>
      </w:r>
      <w:r>
        <w:rPr>
          <w:b w:val="0"/>
          <w:color w:val="231F20"/>
          <w:spacing w:val="-2"/>
        </w:rPr>
        <w:t>Det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ret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forskelligt,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hvad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enkelte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virksomhed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for.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virksomhed,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skal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producere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10 meter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cementrør,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enormt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mange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penge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maskiner,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råvarer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og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bygninger.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Derimod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en edb-konsulent,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løser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software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problemer,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oftest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kun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viden,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han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allerede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har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erhvervet. </w:t>
      </w:r>
      <w:r>
        <w:rPr>
          <w:b w:val="0"/>
          <w:color w:val="231F20"/>
        </w:rPr>
        <w:t>Se eksempel på de poster, der måske skal med på dit budget. (Brug evt. regneark)</w:t>
      </w:r>
    </w:p>
    <w:p>
      <w:pPr>
        <w:spacing w:before="216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etableringsbudget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0C708C"/>
          <w:spacing w:val="-2"/>
          <w:sz w:val="22"/>
          <w:u w:val="single" w:color="0C708C"/>
        </w:rPr>
        <w:t>startupsvar.dk</w:t>
      </w:r>
    </w:p>
    <w:p>
      <w:pPr>
        <w:pStyle w:val="BodyText"/>
        <w:spacing w:before="10"/>
        <w:ind w:left="0"/>
        <w:rPr>
          <w:i/>
          <w:sz w:val="16"/>
        </w:rPr>
      </w:pPr>
    </w:p>
    <w:tbl>
      <w:tblPr>
        <w:tblW w:w="0" w:type="auto"/>
        <w:jc w:val="left"/>
        <w:tblInd w:w="1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47"/>
      </w:tblGrid>
      <w:tr>
        <w:trPr>
          <w:trHeight w:val="353" w:hRule="atLeast"/>
        </w:trPr>
        <w:tc>
          <w:tcPr>
            <w:tcW w:w="5664" w:type="dxa"/>
            <w:shd w:val="clear" w:color="auto" w:fill="0C708C"/>
          </w:tcPr>
          <w:p>
            <w:pPr>
              <w:pStyle w:val="TableParagraph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Etableringsbudget</w:t>
            </w:r>
          </w:p>
        </w:tc>
        <w:tc>
          <w:tcPr>
            <w:tcW w:w="1847" w:type="dxa"/>
            <w:shd w:val="clear" w:color="auto" w:fill="0C708C"/>
          </w:tcPr>
          <w:p>
            <w:pPr>
              <w:pStyle w:val="TableParagraph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5"/>
                <w:sz w:val="22"/>
              </w:rPr>
              <w:t>Kr.</w:t>
            </w: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7511" w:type="dxa"/>
            <w:gridSpan w:val="2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Lokaler:</w:t>
            </w: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Depositum</w:t>
            </w:r>
            <w:r>
              <w:rPr>
                <w:b w:val="0"/>
                <w:color w:val="231F20"/>
                <w:spacing w:val="-8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ved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leje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Udbetaling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ved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køb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lokaler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eller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virksomhed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Husleje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Goodwill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Nøglepenge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Indretning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</w:t>
            </w:r>
            <w:r>
              <w:rPr>
                <w:b w:val="0"/>
                <w:color w:val="231F20"/>
                <w:spacing w:val="-1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istandsættelse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7511" w:type="dxa"/>
            <w:gridSpan w:val="2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Produktionsudstyr:</w:t>
            </w: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Maskiner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Værktøj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Butiksinventar:</w:t>
            </w:r>
          </w:p>
        </w:tc>
        <w:tc>
          <w:tcPr>
            <w:tcW w:w="1847" w:type="dxa"/>
            <w:shd w:val="clear" w:color="auto" w:fill="89A6B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Kasseapparat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Disk.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hylder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z w:val="22"/>
              </w:rPr>
              <w:t>Kommunikations</w:t>
            </w:r>
            <w:r>
              <w:rPr>
                <w:rFonts w:ascii="Soho Gothic Std Medium"/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og</w:t>
            </w:r>
            <w:r>
              <w:rPr>
                <w:rFonts w:ascii="Soho Gothic Std Medium"/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kontorudstyr:</w:t>
            </w:r>
          </w:p>
        </w:tc>
        <w:tc>
          <w:tcPr>
            <w:tcW w:w="1847" w:type="dxa"/>
            <w:shd w:val="clear" w:color="auto" w:fill="89A6B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Møbler</w:t>
            </w:r>
            <w:r>
              <w:rPr>
                <w:b w:val="0"/>
                <w:color w:val="231F20"/>
                <w:spacing w:val="3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(skrivebord,</w:t>
            </w:r>
            <w:r>
              <w:rPr>
                <w:b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kontorstol,</w:t>
            </w:r>
            <w:r>
              <w:rPr>
                <w:b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reol</w:t>
            </w:r>
            <w:r>
              <w:rPr>
                <w:b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m.v.)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EDB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(PC,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printer,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netværk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m.v.)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Software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Telefoner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Telefax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Web</w:t>
            </w:r>
            <w:r>
              <w:rPr>
                <w:b w:val="0"/>
                <w:color w:val="231F20"/>
                <w:spacing w:val="-8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site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Kopimaskine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Vareindkøb:</w:t>
            </w:r>
          </w:p>
        </w:tc>
        <w:tc>
          <w:tcPr>
            <w:tcW w:w="1847" w:type="dxa"/>
            <w:shd w:val="clear" w:color="auto" w:fill="89A6B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Råvare/halvfabrikata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4"/>
                <w:sz w:val="22"/>
              </w:rPr>
              <w:t>Færdigvarer</w:t>
            </w:r>
            <w:r>
              <w:rPr>
                <w:b w:val="0"/>
                <w:color w:val="231F20"/>
                <w:spacing w:val="9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(lager)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Konto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4"/>
                <w:sz w:val="22"/>
              </w:rPr>
              <w:t>Bil:</w:t>
            </w:r>
          </w:p>
        </w:tc>
        <w:tc>
          <w:tcPr>
            <w:tcW w:w="1847" w:type="dxa"/>
            <w:shd w:val="clear" w:color="auto" w:fill="89A6B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Udbetaling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til</w:t>
            </w:r>
            <w:r>
              <w:rPr>
                <w:b w:val="0"/>
                <w:color w:val="231F20"/>
                <w:spacing w:val="-8"/>
                <w:sz w:val="22"/>
              </w:rPr>
              <w:t> </w:t>
            </w:r>
            <w:r>
              <w:rPr>
                <w:b w:val="0"/>
                <w:color w:val="231F20"/>
                <w:spacing w:val="-5"/>
                <w:sz w:val="22"/>
              </w:rPr>
              <w:t>bil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Andre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anskaffelsesomkostninger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7" w:top="800" w:bottom="1662" w:left="920" w:right="920"/>
        </w:sectPr>
      </w:pPr>
    </w:p>
    <w:tbl>
      <w:tblPr>
        <w:tblW w:w="0" w:type="auto"/>
        <w:jc w:val="left"/>
        <w:tblInd w:w="1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47"/>
      </w:tblGrid>
      <w:tr>
        <w:trPr>
          <w:trHeight w:val="327" w:hRule="atLeast"/>
        </w:trPr>
        <w:tc>
          <w:tcPr>
            <w:tcW w:w="7511" w:type="dxa"/>
            <w:gridSpan w:val="2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Rådgivere:</w:t>
            </w: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Advokat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Revisor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7511" w:type="dxa"/>
            <w:gridSpan w:val="2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Markedsføring:</w:t>
            </w: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Brevpapir,</w:t>
            </w:r>
            <w:r>
              <w:rPr>
                <w:b w:val="0"/>
                <w:color w:val="231F20"/>
                <w:spacing w:val="2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visitkort</w:t>
            </w:r>
            <w:r>
              <w:rPr>
                <w:b w:val="0"/>
                <w:color w:val="231F20"/>
                <w:spacing w:val="3"/>
                <w:sz w:val="22"/>
              </w:rPr>
              <w:t> </w:t>
            </w:r>
            <w:r>
              <w:rPr>
                <w:b w:val="0"/>
                <w:color w:val="231F20"/>
                <w:spacing w:val="-5"/>
                <w:sz w:val="22"/>
              </w:rPr>
              <w:t>mv.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Brochurer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Annoncer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Skilte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Reception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ved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åbning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7" w:hRule="atLeast"/>
        </w:trPr>
        <w:tc>
          <w:tcPr>
            <w:tcW w:w="7511" w:type="dxa"/>
            <w:gridSpan w:val="2"/>
            <w:shd w:val="clear" w:color="auto" w:fill="89A6BA"/>
          </w:tcPr>
          <w:p>
            <w:pPr>
              <w:pStyle w:val="TableParagraph"/>
              <w:spacing w:line="308" w:lineRule="exact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z w:val="22"/>
              </w:rPr>
              <w:t>Andre</w:t>
            </w:r>
            <w:r>
              <w:rPr>
                <w:rFonts w:ascii="Soho Gothic Std Medium"/>
                <w:b w:val="0"/>
                <w:color w:val="FFFFFF"/>
                <w:spacing w:val="-7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udgifter:</w:t>
            </w: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Patentanmeldelse/mønsterbeskyttelse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Privat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forbrug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5664" w:type="dxa"/>
          </w:tcPr>
          <w:p>
            <w:pPr>
              <w:pStyle w:val="TableParagraph"/>
              <w:spacing w:line="308" w:lineRule="exact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75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11" w:hRule="atLeast"/>
        </w:trPr>
        <w:tc>
          <w:tcPr>
            <w:tcW w:w="5664" w:type="dxa"/>
          </w:tcPr>
          <w:p>
            <w:pPr>
              <w:pStyle w:val="TableParagraph"/>
              <w:spacing w:before="30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231F20"/>
                <w:sz w:val="22"/>
              </w:rPr>
              <w:t>Udgifter</w:t>
            </w:r>
            <w:r>
              <w:rPr>
                <w:rFonts w:ascii="Soho Gothic Std Medium"/>
                <w:b w:val="0"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231F20"/>
                <w:sz w:val="22"/>
              </w:rPr>
              <w:t>i</w:t>
            </w:r>
            <w:r>
              <w:rPr>
                <w:rFonts w:ascii="Soho Gothic Std Medium"/>
                <w:b w:val="0"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0"/>
        <w:rPr>
          <w:i/>
          <w:sz w:val="21"/>
        </w:rPr>
      </w:pPr>
    </w:p>
    <w:p>
      <w:pPr>
        <w:spacing w:before="100"/>
        <w:ind w:left="100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Driftsbudget</w:t>
      </w:r>
    </w:p>
    <w:p>
      <w:pPr>
        <w:pStyle w:val="BodyText"/>
        <w:spacing w:line="192" w:lineRule="auto" w:before="77"/>
        <w:ind w:right="288"/>
        <w:rPr>
          <w:b w:val="0"/>
        </w:rPr>
      </w:pPr>
      <w:r>
        <w:rPr>
          <w:b w:val="0"/>
          <w:color w:val="231F20"/>
        </w:rPr>
        <w:t>Driftsbudgettet viser de indtægter og udgifter, du forventer, der kommer i virksomheden, når den ér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startet.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Jo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været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jo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nemmere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lave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driftsbudgettet.</w:t>
      </w:r>
    </w:p>
    <w:p>
      <w:pPr>
        <w:pStyle w:val="BodyText"/>
        <w:spacing w:line="192" w:lineRule="auto" w:before="2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arbejdet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budgettet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tilbage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ændre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ønsker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forhåb- ninger ikke altid kan harmonere med driftsbudgettets praktiske afdækning af virkeligheden.</w:t>
      </w:r>
    </w:p>
    <w:p>
      <w:pPr>
        <w:pStyle w:val="BodyText"/>
        <w:spacing w:line="278" w:lineRule="exact"/>
        <w:rPr>
          <w:b w:val="0"/>
        </w:rPr>
      </w:pPr>
      <w:r>
        <w:rPr>
          <w:b w:val="0"/>
          <w:color w:val="231F20"/>
        </w:rPr>
        <w:t>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eksempel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poster,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måske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budget.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(Brug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regneark)</w:t>
      </w:r>
    </w:p>
    <w:p>
      <w:pPr>
        <w:spacing w:before="199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Download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et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driftsbudget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i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Excel-regneark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på: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0C708C"/>
          <w:spacing w:val="-2"/>
          <w:sz w:val="22"/>
        </w:rPr>
        <w:t>startupsvar.dk</w:t>
      </w:r>
    </w:p>
    <w:p>
      <w:pPr>
        <w:pStyle w:val="BodyText"/>
        <w:spacing w:before="12"/>
        <w:ind w:left="0"/>
        <w:rPr>
          <w:i/>
          <w:sz w:val="25"/>
        </w:rPr>
      </w:pPr>
    </w:p>
    <w:tbl>
      <w:tblPr>
        <w:tblW w:w="0" w:type="auto"/>
        <w:jc w:val="left"/>
        <w:tblInd w:w="1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1625"/>
      </w:tblGrid>
      <w:tr>
        <w:trPr>
          <w:trHeight w:val="366" w:hRule="atLeast"/>
        </w:trPr>
        <w:tc>
          <w:tcPr>
            <w:tcW w:w="5338" w:type="dxa"/>
            <w:shd w:val="clear" w:color="auto" w:fill="0C708C"/>
          </w:tcPr>
          <w:p>
            <w:pPr>
              <w:pStyle w:val="TableParagraph"/>
              <w:spacing w:before="7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z w:val="22"/>
              </w:rPr>
              <w:t>For</w:t>
            </w:r>
            <w:r>
              <w:rPr>
                <w:rFonts w:ascii="Soho Gothic Std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tiden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1/1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2009</w:t>
            </w:r>
            <w:r>
              <w:rPr>
                <w:rFonts w:ascii="Soho Gothic Std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til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z w:val="22"/>
              </w:rPr>
              <w:t>31/12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pacing w:val="-4"/>
                <w:sz w:val="22"/>
              </w:rPr>
              <w:t>2009</w:t>
            </w:r>
          </w:p>
        </w:tc>
        <w:tc>
          <w:tcPr>
            <w:tcW w:w="1625" w:type="dxa"/>
            <w:shd w:val="clear" w:color="auto" w:fill="0C708C"/>
          </w:tcPr>
          <w:p>
            <w:pPr>
              <w:pStyle w:val="TableParagraph"/>
              <w:spacing w:before="7"/>
              <w:ind w:left="34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Første</w:t>
            </w:r>
            <w:r>
              <w:rPr>
                <w:rFonts w:ascii="Soho Gothic Std Medium" w:hAnsi="Soho Gothic Std Medium"/>
                <w:b w:val="0"/>
                <w:color w:val="FFFFFF"/>
                <w:spacing w:val="1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pacing w:val="-5"/>
                <w:sz w:val="22"/>
              </w:rPr>
              <w:t>år</w:t>
            </w:r>
          </w:p>
        </w:tc>
      </w:tr>
      <w:tr>
        <w:trPr>
          <w:trHeight w:val="103" w:hRule="atLeast"/>
        </w:trPr>
        <w:tc>
          <w:tcPr>
            <w:tcW w:w="69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66" w:hRule="atLeast"/>
        </w:trPr>
        <w:tc>
          <w:tcPr>
            <w:tcW w:w="6963" w:type="dxa"/>
            <w:gridSpan w:val="2"/>
            <w:shd w:val="clear" w:color="auto" w:fill="89A6BA"/>
          </w:tcPr>
          <w:p>
            <w:pPr>
              <w:pStyle w:val="TableParagraph"/>
              <w:spacing w:before="7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Omsætning </w:t>
            </w: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(varesalg)</w:t>
            </w: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Salg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1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varegruppe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pacing w:val="-10"/>
                <w:sz w:val="22"/>
              </w:rPr>
              <w:t>1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Salg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2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varegruppe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pacing w:val="-10"/>
                <w:sz w:val="22"/>
              </w:rPr>
              <w:t>2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Salg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3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varegruppe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pacing w:val="-10"/>
                <w:sz w:val="22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Omsætning i </w:t>
            </w:r>
            <w:r>
              <w:rPr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69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66" w:hRule="atLeast"/>
        </w:trPr>
        <w:tc>
          <w:tcPr>
            <w:tcW w:w="6963" w:type="dxa"/>
            <w:gridSpan w:val="2"/>
            <w:shd w:val="clear" w:color="auto" w:fill="89A6BA"/>
          </w:tcPr>
          <w:p>
            <w:pPr>
              <w:pStyle w:val="TableParagraph"/>
              <w:spacing w:before="7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Variable</w:t>
            </w:r>
            <w:r>
              <w:rPr>
                <w:rFonts w:ascii="Soho Gothic Std Medium"/>
                <w:b w:val="0"/>
                <w:color w:val="FFFFFF"/>
                <w:spacing w:val="-5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omkostninger</w:t>
            </w: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Materialer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Lønomkostninger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Transportomkostninger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Variable</w:t>
            </w:r>
            <w:r>
              <w:rPr>
                <w:i/>
                <w:color w:val="231F20"/>
                <w:spacing w:val="-9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omkostninger</w:t>
            </w:r>
            <w:r>
              <w:rPr>
                <w:i/>
                <w:color w:val="231F20"/>
                <w:spacing w:val="-7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i</w:t>
            </w:r>
            <w:r>
              <w:rPr>
                <w:i/>
                <w:color w:val="231F20"/>
                <w:spacing w:val="-6"/>
                <w:sz w:val="22"/>
              </w:rPr>
              <w:t> </w:t>
            </w:r>
            <w:r>
              <w:rPr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38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Dækningsbidrag:(Omsætning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-</w:t>
            </w:r>
            <w:r>
              <w:rPr>
                <w:i/>
                <w:color w:val="231F20"/>
                <w:spacing w:val="-7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variableomkostninger)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963" w:type="dxa"/>
            <w:gridSpan w:val="2"/>
          </w:tcPr>
          <w:p>
            <w:pPr>
              <w:pStyle w:val="TableParagraph"/>
              <w:spacing w:before="6"/>
              <w:ind w:left="2841" w:right="2831"/>
              <w:jc w:val="center"/>
              <w:rPr>
                <w:i/>
                <w:sz w:val="22"/>
              </w:rPr>
            </w:pPr>
            <w:r>
              <w:rPr>
                <w:i/>
                <w:color w:val="231F20"/>
                <w:spacing w:val="-2"/>
                <w:sz w:val="22"/>
              </w:rPr>
              <w:t>Fortsætter</w:t>
            </w:r>
            <w:r>
              <w:rPr>
                <w:i/>
                <w:color w:val="231F20"/>
                <w:spacing w:val="3"/>
                <w:sz w:val="22"/>
              </w:rPr>
              <w:t> </w:t>
            </w:r>
            <w:r>
              <w:rPr>
                <w:i/>
                <w:color w:val="231F20"/>
                <w:spacing w:val="-5"/>
                <w:sz w:val="22"/>
              </w:rPr>
              <w:t>...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447" w:top="1000" w:bottom="1140" w:left="920" w:right="920"/>
        </w:sectPr>
      </w:pPr>
    </w:p>
    <w:tbl>
      <w:tblPr>
        <w:tblW w:w="0" w:type="auto"/>
        <w:jc w:val="left"/>
        <w:tblInd w:w="14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1625"/>
      </w:tblGrid>
      <w:tr>
        <w:trPr>
          <w:trHeight w:val="366" w:hRule="atLeast"/>
        </w:trPr>
        <w:tc>
          <w:tcPr>
            <w:tcW w:w="6963" w:type="dxa"/>
            <w:gridSpan w:val="2"/>
            <w:shd w:val="clear" w:color="auto" w:fill="89A6BA"/>
          </w:tcPr>
          <w:p>
            <w:pPr>
              <w:pStyle w:val="TableParagraph"/>
              <w:spacing w:before="7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Faste</w:t>
            </w:r>
            <w:r>
              <w:rPr>
                <w:rFonts w:ascii="Soho Gothic Std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omkostninger</w:t>
            </w: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Funktionærløn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(inkl.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ATP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og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sociale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omkostninger)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Freelance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hjælp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Opkobling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til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ekstern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server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m.v.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Lokaleleje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(el,</w:t>
            </w:r>
            <w:r>
              <w:rPr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vand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</w:t>
            </w:r>
            <w:r>
              <w:rPr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varme)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Reparation</w:t>
            </w:r>
            <w:r>
              <w:rPr>
                <w:b w:val="0"/>
                <w:color w:val="231F20"/>
                <w:spacing w:val="-1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</w:t>
            </w:r>
            <w:r>
              <w:rPr>
                <w:b w:val="0"/>
                <w:color w:val="231F20"/>
                <w:spacing w:val="-1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vedligeholdelse</w:t>
            </w:r>
            <w:r>
              <w:rPr>
                <w:b w:val="0"/>
                <w:color w:val="231F20"/>
                <w:spacing w:val="-1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lokaler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Rengøring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Drift</w:t>
            </w:r>
            <w:r>
              <w:rPr>
                <w:b w:val="0"/>
                <w:color w:val="231F20"/>
                <w:spacing w:val="-3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2"/>
                <w:sz w:val="22"/>
              </w:rPr>
              <w:t> bil/kørselsgodtgørelse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Rejseudgifter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Kontorartikler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Porto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gebyrer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Telefon,</w:t>
            </w:r>
            <w:r>
              <w:rPr>
                <w:b w:val="0"/>
                <w:color w:val="231F20"/>
                <w:spacing w:val="-8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mobil,</w:t>
            </w:r>
            <w:r>
              <w:rPr>
                <w:b w:val="0"/>
                <w:color w:val="231F20"/>
                <w:spacing w:val="-5"/>
                <w:sz w:val="22"/>
              </w:rPr>
              <w:t> web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Markedsføring/annoncer/reklame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Repræsentation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Mødeudgifter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Faglitteratur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Forsikringer</w:t>
            </w:r>
            <w:r>
              <w:rPr>
                <w:b w:val="0"/>
                <w:color w:val="231F20"/>
                <w:spacing w:val="2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(sygdom,</w:t>
            </w:r>
            <w:r>
              <w:rPr>
                <w:b w:val="0"/>
                <w:color w:val="231F20"/>
                <w:spacing w:val="2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ansvar,</w:t>
            </w:r>
            <w:r>
              <w:rPr>
                <w:b w:val="0"/>
                <w:color w:val="231F20"/>
                <w:spacing w:val="2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indbo,</w:t>
            </w:r>
            <w:r>
              <w:rPr>
                <w:b w:val="0"/>
                <w:color w:val="231F20"/>
                <w:spacing w:val="3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bil)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Kontingenter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Kursusudgifter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EDB </w:t>
            </w:r>
            <w:r>
              <w:rPr>
                <w:b w:val="0"/>
                <w:color w:val="231F20"/>
                <w:spacing w:val="-2"/>
                <w:sz w:val="22"/>
              </w:rPr>
              <w:t>udstyr/software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Leasing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afgift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Småanskaffelser</w:t>
            </w:r>
            <w:r>
              <w:rPr>
                <w:b w:val="0"/>
                <w:color w:val="231F20"/>
                <w:spacing w:val="-3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ikke EDB/software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Vedl.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driftsmidler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Revisor,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advokat,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anden</w:t>
            </w:r>
            <w:r>
              <w:rPr>
                <w:b w:val="0"/>
                <w:color w:val="231F20"/>
                <w:spacing w:val="3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rådgivning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Uforudsete omkostninger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rFonts w:ascii="Soho Gothic Std"/>
                <w:i/>
                <w:sz w:val="22"/>
              </w:rPr>
            </w:pPr>
            <w:r>
              <w:rPr>
                <w:rFonts w:ascii="Soho Gothic Std"/>
                <w:i/>
                <w:color w:val="231F20"/>
                <w:spacing w:val="-2"/>
                <w:sz w:val="22"/>
              </w:rPr>
              <w:t>Faste</w:t>
            </w:r>
            <w:r>
              <w:rPr>
                <w:rFonts w:ascii="Soho Gothic Std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Soho Gothic Std"/>
                <w:i/>
                <w:color w:val="231F20"/>
                <w:spacing w:val="-2"/>
                <w:sz w:val="22"/>
              </w:rPr>
              <w:t>omkostninger</w:t>
            </w:r>
            <w:r>
              <w:rPr>
                <w:rFonts w:ascii="Soho Gothic Std"/>
                <w:i/>
                <w:color w:val="231F20"/>
                <w:sz w:val="22"/>
              </w:rPr>
              <w:t> </w:t>
            </w:r>
            <w:r>
              <w:rPr>
                <w:rFonts w:ascii="Soho Gothic Std"/>
                <w:i/>
                <w:color w:val="231F20"/>
                <w:spacing w:val="-2"/>
                <w:sz w:val="22"/>
              </w:rPr>
              <w:t>i</w:t>
            </w:r>
            <w:r>
              <w:rPr>
                <w:rFonts w:ascii="Soho Gothic Std"/>
                <w:i/>
                <w:color w:val="231F20"/>
                <w:sz w:val="22"/>
              </w:rPr>
              <w:t> </w:t>
            </w:r>
            <w:r>
              <w:rPr>
                <w:rFonts w:ascii="Soho Gothic Std"/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5338" w:type="dxa"/>
          </w:tcPr>
          <w:p>
            <w:pPr>
              <w:pStyle w:val="TableParagraph"/>
              <w:spacing w:line="192" w:lineRule="auto" w:before="54"/>
              <w:ind w:left="80" w:right="164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Resultat før renter og afskrivninger (dækningsbidrag</w:t>
            </w:r>
            <w:r>
              <w:rPr>
                <w:i/>
                <w:color w:val="231F20"/>
                <w:spacing w:val="-12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-</w:t>
            </w:r>
            <w:r>
              <w:rPr>
                <w:i/>
                <w:color w:val="231F20"/>
                <w:spacing w:val="-11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faste</w:t>
            </w:r>
            <w:r>
              <w:rPr>
                <w:i/>
                <w:color w:val="231F20"/>
                <w:spacing w:val="-11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omkostninger):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69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66" w:hRule="atLeast"/>
        </w:trPr>
        <w:tc>
          <w:tcPr>
            <w:tcW w:w="6963" w:type="dxa"/>
            <w:gridSpan w:val="2"/>
            <w:shd w:val="clear" w:color="auto" w:fill="89A6BA"/>
          </w:tcPr>
          <w:p>
            <w:pPr>
              <w:pStyle w:val="TableParagraph"/>
              <w:spacing w:before="7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Renter:</w:t>
            </w: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Renter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banklån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Renter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kassekredit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Andre</w:t>
            </w:r>
            <w:r>
              <w:rPr>
                <w:b w:val="0"/>
                <w:color w:val="231F20"/>
                <w:spacing w:val="-13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renter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8" w:type="dxa"/>
          </w:tcPr>
          <w:p>
            <w:pPr>
              <w:pStyle w:val="TableParagraph"/>
              <w:spacing w:before="6"/>
              <w:ind w:left="8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Renter</w:t>
            </w:r>
            <w:r>
              <w:rPr>
                <w:i/>
                <w:color w:val="231F20"/>
                <w:spacing w:val="-9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i</w:t>
            </w:r>
            <w:r>
              <w:rPr>
                <w:i/>
                <w:color w:val="231F20"/>
                <w:spacing w:val="-7"/>
                <w:sz w:val="22"/>
              </w:rPr>
              <w:t> </w:t>
            </w:r>
            <w:r>
              <w:rPr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963" w:type="dxa"/>
            <w:gridSpan w:val="2"/>
          </w:tcPr>
          <w:p>
            <w:pPr>
              <w:pStyle w:val="TableParagraph"/>
              <w:spacing w:before="6"/>
              <w:ind w:left="2841" w:right="2831"/>
              <w:jc w:val="center"/>
              <w:rPr>
                <w:i/>
                <w:sz w:val="22"/>
              </w:rPr>
            </w:pPr>
            <w:r>
              <w:rPr>
                <w:i/>
                <w:color w:val="231F20"/>
                <w:spacing w:val="-2"/>
                <w:sz w:val="22"/>
              </w:rPr>
              <w:t>Fortsætter</w:t>
            </w:r>
            <w:r>
              <w:rPr>
                <w:i/>
                <w:color w:val="231F20"/>
                <w:spacing w:val="3"/>
                <w:sz w:val="22"/>
              </w:rPr>
              <w:t> </w:t>
            </w:r>
            <w:r>
              <w:rPr>
                <w:i/>
                <w:color w:val="231F20"/>
                <w:spacing w:val="-5"/>
                <w:sz w:val="22"/>
              </w:rPr>
              <w:t>...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447" w:top="1000" w:bottom="640" w:left="920" w:right="920"/>
        </w:sectPr>
      </w:pPr>
    </w:p>
    <w:tbl>
      <w:tblPr>
        <w:tblW w:w="0" w:type="auto"/>
        <w:jc w:val="left"/>
        <w:tblInd w:w="14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477"/>
      </w:tblGrid>
      <w:tr>
        <w:trPr>
          <w:trHeight w:val="441" w:hRule="atLeast"/>
        </w:trPr>
        <w:tc>
          <w:tcPr>
            <w:tcW w:w="6954" w:type="dxa"/>
            <w:gridSpan w:val="2"/>
            <w:shd w:val="clear" w:color="auto" w:fill="89A6BA"/>
          </w:tcPr>
          <w:p>
            <w:pPr>
              <w:pStyle w:val="TableParagraph"/>
              <w:spacing w:before="44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FFFFFF"/>
                <w:spacing w:val="-2"/>
                <w:sz w:val="22"/>
              </w:rPr>
              <w:t>Afskrivninger:</w:t>
            </w:r>
          </w:p>
        </w:tc>
      </w:tr>
      <w:tr>
        <w:trPr>
          <w:trHeight w:val="441" w:hRule="atLeast"/>
        </w:trPr>
        <w:tc>
          <w:tcPr>
            <w:tcW w:w="3477" w:type="dxa"/>
          </w:tcPr>
          <w:p>
            <w:pPr>
              <w:pStyle w:val="TableParagraph"/>
              <w:spacing w:before="44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Driftsmidler</w:t>
            </w:r>
          </w:p>
        </w:tc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477" w:type="dxa"/>
          </w:tcPr>
          <w:p>
            <w:pPr>
              <w:pStyle w:val="TableParagraph"/>
              <w:spacing w:before="44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477" w:type="dxa"/>
          </w:tcPr>
          <w:p>
            <w:pPr>
              <w:pStyle w:val="TableParagraph"/>
              <w:spacing w:before="44"/>
              <w:ind w:left="79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Afskrivninger</w:t>
            </w:r>
            <w:r>
              <w:rPr>
                <w:i/>
                <w:color w:val="231F20"/>
                <w:spacing w:val="-10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i</w:t>
            </w:r>
            <w:r>
              <w:rPr>
                <w:i/>
                <w:color w:val="231F20"/>
                <w:spacing w:val="-9"/>
                <w:sz w:val="22"/>
              </w:rPr>
              <w:t> </w:t>
            </w:r>
            <w:r>
              <w:rPr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69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86" w:hRule="atLeast"/>
        </w:trPr>
        <w:tc>
          <w:tcPr>
            <w:tcW w:w="3477" w:type="dxa"/>
          </w:tcPr>
          <w:p>
            <w:pPr>
              <w:pStyle w:val="TableParagraph"/>
              <w:spacing w:line="192" w:lineRule="auto" w:before="37"/>
              <w:ind w:left="80" w:right="71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Faste</w:t>
            </w:r>
            <w:r>
              <w:rPr>
                <w:b w:val="0"/>
                <w:color w:val="231F20"/>
                <w:spacing w:val="-12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omkostninger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inkl.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renter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 </w:t>
            </w:r>
            <w:r>
              <w:rPr>
                <w:b w:val="0"/>
                <w:color w:val="231F20"/>
                <w:spacing w:val="-2"/>
                <w:sz w:val="22"/>
              </w:rPr>
              <w:t>afskrivning:</w:t>
            </w:r>
          </w:p>
        </w:tc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69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477" w:type="dxa"/>
          </w:tcPr>
          <w:p>
            <w:pPr>
              <w:pStyle w:val="TableParagraph"/>
              <w:spacing w:line="192" w:lineRule="auto" w:before="44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Nettooverskud (dækningsbidrag - faste</w:t>
            </w:r>
            <w:r>
              <w:rPr>
                <w:i/>
                <w:color w:val="231F20"/>
                <w:spacing w:val="40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omkostninger - renter - afskrivninger)</w:t>
            </w:r>
          </w:p>
        </w:tc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Heading1"/>
        <w:spacing w:before="278"/>
      </w:pPr>
      <w:bookmarkStart w:name="_TOC_250001" w:id="11"/>
      <w:bookmarkEnd w:id="11"/>
      <w:r>
        <w:rPr>
          <w:color w:val="A3CF67"/>
          <w:spacing w:val="-2"/>
        </w:rPr>
        <w:t>Finansiering</w:t>
      </w:r>
    </w:p>
    <w:p>
      <w:pPr>
        <w:pStyle w:val="BodyText"/>
        <w:spacing w:line="296" w:lineRule="exact" w:before="2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etableringskapital: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  <w:spacing w:val="-2"/>
        </w:rPr>
        <w:t>(Fra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etableringsbudget)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5"/>
        <w:ind w:left="0"/>
        <w:rPr>
          <w:b w:val="0"/>
          <w:sz w:val="34"/>
        </w:rPr>
      </w:pPr>
    </w:p>
    <w:p>
      <w:pPr>
        <w:pStyle w:val="BodyText"/>
        <w:spacing w:line="296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likviditet: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  <w:spacing w:val="-2"/>
        </w:rPr>
        <w:t>(Likviditetsbehov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udregnes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efter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likviditetsbudget)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5"/>
        <w:ind w:left="0"/>
        <w:rPr>
          <w:b w:val="0"/>
          <w:sz w:val="34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Samlet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  <w:spacing w:val="-2"/>
        </w:rPr>
        <w:t>finansieringsbehov: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(etablering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+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likviditet)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4"/>
        <w:ind w:left="0"/>
        <w:rPr>
          <w:b w:val="0"/>
          <w:sz w:val="34"/>
        </w:rPr>
      </w:pPr>
    </w:p>
    <w:p>
      <w:pPr>
        <w:pStyle w:val="BodyText"/>
        <w:spacing w:line="325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Forventning/tilsagn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om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lån/tilskud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fra: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Ejer:</w:t>
      </w:r>
    </w:p>
    <w:p>
      <w:pPr>
        <w:pStyle w:val="BodyText"/>
        <w:spacing w:before="106"/>
        <w:ind w:right="8770"/>
        <w:rPr>
          <w:rFonts w:ascii="Soho Gothic Std"/>
        </w:rPr>
      </w:pPr>
      <w:r>
        <w:rPr>
          <w:rFonts w:ascii="Soho Gothic Std"/>
          <w:color w:val="231F20"/>
          <w:spacing w:val="-2"/>
        </w:rPr>
        <w:t>Familie:</w:t>
      </w:r>
    </w:p>
    <w:p>
      <w:pPr>
        <w:pStyle w:val="BodyText"/>
        <w:spacing w:before="105"/>
        <w:ind w:right="8770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Banklån:</w:t>
      </w:r>
    </w:p>
    <w:p>
      <w:pPr>
        <w:pStyle w:val="BodyText"/>
        <w:spacing w:before="105"/>
        <w:ind w:right="8770"/>
        <w:rPr>
          <w:rFonts w:ascii="Soho Gothic Std"/>
        </w:rPr>
      </w:pPr>
      <w:r>
        <w:rPr>
          <w:rFonts w:ascii="Soho Gothic Std"/>
          <w:color w:val="231F20"/>
          <w:spacing w:val="-2"/>
        </w:rPr>
        <w:t>Kassekredit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rPr>
          <w:rFonts w:ascii="Soho Gothic Std"/>
        </w:rPr>
      </w:pPr>
      <w:r>
        <w:rPr>
          <w:rFonts w:ascii="Soho Gothic Std"/>
          <w:color w:val="231F20"/>
        </w:rPr>
        <w:t>Samlet</w:t>
      </w:r>
      <w:r>
        <w:rPr>
          <w:rFonts w:ascii="Soho Gothic Std"/>
          <w:color w:val="231F20"/>
          <w:spacing w:val="-5"/>
        </w:rPr>
        <w:t> </w:t>
      </w:r>
      <w:r>
        <w:rPr>
          <w:rFonts w:ascii="Soho Gothic Std"/>
          <w:color w:val="231F20"/>
          <w:spacing w:val="-2"/>
        </w:rPr>
        <w:t>Finansiering: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Sikkerhed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lån: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Navn,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adresse</w:t>
      </w:r>
    </w:p>
    <w:p>
      <w:pPr>
        <w:spacing w:after="0" w:line="296" w:lineRule="exact"/>
        <w:rPr>
          <w:rFonts w:ascii="Soho Gothic Std"/>
        </w:rPr>
        <w:sectPr>
          <w:pgSz w:w="11910" w:h="16840"/>
          <w:pgMar w:header="0" w:footer="447" w:top="1000" w:bottom="640" w:left="920" w:right="920"/>
        </w:sectPr>
      </w:pPr>
    </w:p>
    <w:p>
      <w:pPr>
        <w:pStyle w:val="BodyText"/>
        <w:spacing w:line="325" w:lineRule="exact"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Finansiering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investeringer</w:t>
      </w:r>
      <w:r>
        <w:rPr>
          <w:rFonts w:ascii="Soho Gothic Std Medium" w:hAnsi="Soho Gothic Std Medium"/>
          <w:b w:val="0"/>
          <w:color w:val="231F20"/>
          <w:spacing w:val="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(bygninger/større</w:t>
      </w:r>
      <w:r>
        <w:rPr>
          <w:rFonts w:ascii="Soho Gothic Std Medium" w:hAnsi="Soho Gothic Std Medium"/>
          <w:b w:val="0"/>
          <w:color w:val="231F20"/>
          <w:spacing w:val="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maskiner):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</w:rPr>
        <w:t>Egen</w:t>
      </w:r>
      <w:r>
        <w:rPr>
          <w:rFonts w:ascii="Soho Gothic Std"/>
          <w:color w:val="231F20"/>
          <w:spacing w:val="-4"/>
        </w:rPr>
        <w:t> </w:t>
      </w:r>
      <w:r>
        <w:rPr>
          <w:rFonts w:ascii="Soho Gothic Std"/>
          <w:color w:val="231F20"/>
          <w:spacing w:val="-2"/>
        </w:rPr>
        <w:t>opsparing/formue: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Banklån: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Kreditforeningslån:</w:t>
      </w:r>
    </w:p>
    <w:p>
      <w:pPr>
        <w:pStyle w:val="BodyText"/>
        <w:spacing w:before="106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Private</w:t>
      </w:r>
      <w:r>
        <w:rPr>
          <w:rFonts w:ascii="Soho Gothic Std" w:hAnsi="Soho Gothic Std"/>
          <w:color w:val="231F20"/>
        </w:rPr>
        <w:t> </w:t>
      </w:r>
      <w:r>
        <w:rPr>
          <w:rFonts w:ascii="Soho Gothic Std" w:hAnsi="Soho Gothic Std"/>
          <w:color w:val="231F20"/>
          <w:spacing w:val="-4"/>
        </w:rPr>
        <w:t>lån: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Andre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  <w:spacing w:val="-4"/>
        </w:rPr>
        <w:t>lån: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Investorer: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Tilskud: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Andet:</w:t>
      </w:r>
    </w:p>
    <w:p>
      <w:pPr>
        <w:pStyle w:val="BodyText"/>
        <w:spacing w:before="131"/>
        <w:rPr>
          <w:rFonts w:ascii="Soho Gothic Std"/>
        </w:rPr>
      </w:pPr>
      <w:r>
        <w:rPr>
          <w:rFonts w:ascii="Soho Gothic Std"/>
          <w:color w:val="231F20"/>
        </w:rPr>
        <w:t>I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4"/>
        </w:rPr>
        <w:t>alt:</w:t>
      </w:r>
    </w:p>
    <w:p>
      <w:pPr>
        <w:pStyle w:val="Heading1"/>
        <w:spacing w:before="276"/>
      </w:pPr>
      <w:bookmarkStart w:name="_TOC_250000" w:id="12"/>
      <w:bookmarkEnd w:id="12"/>
      <w:r>
        <w:rPr>
          <w:color w:val="A3CF67"/>
          <w:spacing w:val="-2"/>
        </w:rPr>
        <w:t>Bilag</w:t>
      </w:r>
    </w:p>
    <w:p>
      <w:pPr>
        <w:pStyle w:val="BodyText"/>
        <w:spacing w:line="296" w:lineRule="exact" w:before="24"/>
        <w:rPr>
          <w:b w:val="0"/>
        </w:rPr>
      </w:pPr>
      <w:r>
        <w:rPr>
          <w:b w:val="0"/>
          <w:color w:val="231F20"/>
        </w:rPr>
        <w:t>Du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vedlægge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bilag,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yderligere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oplysninger,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relevante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projektet.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F.eks.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tekni-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  <w:spacing w:val="-2"/>
        </w:rPr>
        <w:t>ske specifikationer eller tegninger, skriftlige tilsagn om ordrer, referencer, samarbejdsaftaler </w:t>
      </w:r>
      <w:r>
        <w:rPr>
          <w:b w:val="0"/>
          <w:color w:val="231F20"/>
          <w:spacing w:val="-4"/>
        </w:rPr>
        <w:t>m.v.</w:t>
      </w:r>
    </w:p>
    <w:sectPr>
      <w:pgSz w:w="11910" w:h="16840"/>
      <w:pgMar w:header="0" w:footer="447" w:top="840" w:bottom="64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 Medium">
    <w:altName w:val="Soho Gothic Std Medium"/>
    <w:charset w:val="0"/>
    <w:family w:val="swiss"/>
    <w:pitch w:val="variable"/>
  </w:font>
  <w:font w:name="Soho Gothic Std Light">
    <w:altName w:val="Soho Gothic Std Light"/>
    <w:charset w:val="0"/>
    <w:family w:val="swiss"/>
    <w:pitch w:val="variable"/>
  </w:font>
  <w:font w:name="Soho Gothic Std">
    <w:altName w:val="Soho Gothic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063pt;margin-top:808.947021pt;width:129.4pt;height:16.95pt;mso-position-horizontal-relative:page;mso-position-vertical-relative:page;z-index:-16401920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709686pt;margin-top:808.947021pt;width:43.4pt;height:16.95pt;mso-position-horizontal-relative:page;mso-position-vertical-relative:page;z-index:-1640140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8.6063pt;margin-top:808.947021pt;width:129.4pt;height:16.95pt;mso-position-horizontal-relative:page;mso-position-vertical-relative:page;z-index:-16400896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50287pt;margin-top:808.5354pt;width:19.4pt;height:18.45pt;mso-position-horizontal-relative:page;mso-position-vertical-relative:page;z-index:-16400384" type="#_x0000_t202" id="docshape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>
                    <w:b w:val="0"/>
                    <w:color w:val="4A4A4C"/>
                    <w:spacing w:val="-5"/>
                  </w:rPr>
                  <w:fldChar w:fldCharType="begin"/>
                </w:r>
                <w:r>
                  <w:rPr>
                    <w:b w:val="0"/>
                    <w:color w:val="4A4A4C"/>
                    <w:spacing w:val="-5"/>
                  </w:rPr>
                  <w:instrText> PAGE </w:instrText>
                </w:r>
                <w:r>
                  <w:rPr>
                    <w:b w:val="0"/>
                    <w:color w:val="4A4A4C"/>
                    <w:spacing w:val="-5"/>
                  </w:rPr>
                  <w:fldChar w:fldCharType="separate"/>
                </w:r>
                <w:r>
                  <w:rPr>
                    <w:b w:val="0"/>
                    <w:color w:val="4A4A4C"/>
                    <w:spacing w:val="-5"/>
                  </w:rPr>
                  <w:t>10</w:t>
                </w:r>
                <w:r>
                  <w:rPr>
                    <w:b w:val="0"/>
                    <w:color w:val="4A4A4C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4.709686pt;margin-top:808.947021pt;width:43.4pt;height:16.95pt;mso-position-horizontal-relative:page;mso-position-vertical-relative:page;z-index:-16399872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00" w:hanging="400"/>
      </w:pPr>
      <w:rPr>
        <w:rFonts w:hint="default" w:ascii="Soho Gothic Std Light" w:hAnsi="Soho Gothic Std Light" w:eastAsia="Soho Gothic Std Light" w:cs="Soho Gothic Std Ligh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56" w:hanging="40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3" w:hanging="40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69" w:hanging="40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26" w:hanging="40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82" w:hanging="40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39" w:hanging="40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95" w:hanging="40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52" w:hanging="40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98"/>
      <w:ind w:left="1733"/>
    </w:pPr>
    <w:rPr>
      <w:rFonts w:ascii="Soho Gothic Std" w:hAnsi="Soho Gothic Std" w:eastAsia="Soho Gothic Std" w:cs="Soho Gothic Std"/>
      <w:sz w:val="26"/>
      <w:szCs w:val="26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00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383" w:hanging="284"/>
    </w:pPr>
    <w:rPr>
      <w:rFonts w:ascii="Soho Gothic Std Light" w:hAnsi="Soho Gothic Std Light" w:eastAsia="Soho Gothic Std Light" w:cs="Soho Gothic Std Ligh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2022-04-29T11:07:50Z</dcterms:created>
  <dcterms:modified xsi:type="dcterms:W3CDTF">2022-04-29T11:07:50Z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